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0F" w:rsidRPr="000E5C9A" w:rsidRDefault="00856B0F" w:rsidP="00856B0F">
      <w:pPr>
        <w:autoSpaceDE w:val="0"/>
        <w:autoSpaceDN w:val="0"/>
        <w:adjustRightInd w:val="0"/>
        <w:jc w:val="center"/>
        <w:rPr>
          <w:rFonts w:ascii="Palatino Linotype" w:eastAsiaTheme="minorHAnsi" w:hAnsi="Palatino Linotype"/>
          <w:b/>
          <w:sz w:val="22"/>
          <w:szCs w:val="22"/>
          <w:lang w:val="es-EC" w:eastAsia="en-US"/>
        </w:rPr>
      </w:pPr>
      <w:r w:rsidRPr="000E5C9A">
        <w:rPr>
          <w:rFonts w:ascii="Palatino Linotype" w:eastAsiaTheme="minorHAnsi" w:hAnsi="Palatino Linotype"/>
          <w:b/>
          <w:sz w:val="22"/>
          <w:szCs w:val="22"/>
          <w:lang w:val="es-EC" w:eastAsia="en-US"/>
        </w:rPr>
        <w:t>EL CONCEJO METROPOLITANO DE QUITO</w:t>
      </w:r>
    </w:p>
    <w:p w:rsidR="00856B0F" w:rsidRPr="000E5C9A" w:rsidRDefault="00856B0F" w:rsidP="00856B0F">
      <w:pPr>
        <w:autoSpaceDE w:val="0"/>
        <w:autoSpaceDN w:val="0"/>
        <w:adjustRightInd w:val="0"/>
        <w:jc w:val="center"/>
        <w:rPr>
          <w:rFonts w:ascii="Palatino Linotype" w:eastAsiaTheme="minorHAnsi" w:hAnsi="Palatino Linotype"/>
          <w:b/>
          <w:sz w:val="22"/>
          <w:szCs w:val="22"/>
          <w:lang w:val="es-EC" w:eastAsia="en-US"/>
        </w:rPr>
      </w:pPr>
    </w:p>
    <w:p w:rsidR="00856B0F" w:rsidRPr="000E5C9A" w:rsidRDefault="00856B0F" w:rsidP="00856B0F">
      <w:pPr>
        <w:autoSpaceDE w:val="0"/>
        <w:autoSpaceDN w:val="0"/>
        <w:adjustRightInd w:val="0"/>
        <w:jc w:val="center"/>
        <w:rPr>
          <w:rFonts w:ascii="Palatino Linotype" w:eastAsiaTheme="minorHAnsi" w:hAnsi="Palatino Linotype"/>
          <w:b/>
          <w:sz w:val="22"/>
          <w:szCs w:val="22"/>
          <w:lang w:val="es-EC" w:eastAsia="en-US"/>
        </w:rPr>
      </w:pPr>
      <w:r w:rsidRPr="000E5C9A">
        <w:rPr>
          <w:rFonts w:ascii="Palatino Linotype" w:eastAsiaTheme="minorHAnsi" w:hAnsi="Palatino Linotype"/>
          <w:b/>
          <w:sz w:val="22"/>
          <w:szCs w:val="22"/>
          <w:lang w:val="es-EC" w:eastAsia="en-US"/>
        </w:rPr>
        <w:t>CONSIDERANDO:</w:t>
      </w: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p>
    <w:p w:rsidR="00856B0F" w:rsidRPr="000E5C9A" w:rsidRDefault="00856B0F" w:rsidP="00856B0F">
      <w:pPr>
        <w:autoSpaceDE w:val="0"/>
        <w:autoSpaceDN w:val="0"/>
        <w:adjustRightInd w:val="0"/>
        <w:ind w:left="705" w:hanging="705"/>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la Constitución de la República del Ecuador, en su artículo 264, numerales 1 y 2 dispone: </w:t>
      </w:r>
      <w:r w:rsidRPr="000E5C9A">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0E5C9A">
        <w:rPr>
          <w:rFonts w:ascii="Palatino Linotype" w:eastAsiaTheme="minorHAnsi" w:hAnsi="Palatino Linotype"/>
          <w:sz w:val="22"/>
          <w:szCs w:val="22"/>
          <w:lang w:val="es-EC" w:eastAsia="en-US"/>
        </w:rPr>
        <w:t>;</w:t>
      </w: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la Constitución de la República del Ecuador en su artículo 266, determina: </w:t>
      </w:r>
      <w:r w:rsidRPr="000E5C9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0E5C9A">
        <w:rPr>
          <w:rFonts w:ascii="Palatino Linotype" w:eastAsiaTheme="minorHAnsi" w:hAnsi="Palatino Linotype"/>
          <w:sz w:val="22"/>
          <w:szCs w:val="22"/>
          <w:lang w:val="es-EC" w:eastAsia="en-US"/>
        </w:rPr>
        <w:t>;</w:t>
      </w: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0E5C9A">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0E5C9A">
        <w:rPr>
          <w:rFonts w:ascii="Palatino Linotype" w:eastAsiaTheme="minorHAnsi" w:hAnsi="Palatino Linotype"/>
          <w:sz w:val="22"/>
          <w:szCs w:val="22"/>
          <w:lang w:val="es-EC" w:eastAsia="en-US"/>
        </w:rPr>
        <w:t xml:space="preserve"> </w:t>
      </w: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472 del COOTAD señala que: </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473 del COOTAD establece que: </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sz w:val="22"/>
          <w:szCs w:val="22"/>
          <w:lang w:val="es-EC" w:eastAsia="en-US"/>
        </w:rPr>
        <w:t>;</w:t>
      </w:r>
    </w:p>
    <w:p w:rsidR="00856B0F" w:rsidRPr="000E5C9A" w:rsidRDefault="00856B0F" w:rsidP="00856B0F">
      <w:pPr>
        <w:autoSpaceDE w:val="0"/>
        <w:autoSpaceDN w:val="0"/>
        <w:adjustRightInd w:val="0"/>
        <w:jc w:val="both"/>
        <w:rPr>
          <w:rFonts w:ascii="Palatino Linotype" w:hAnsi="Palatino Linotype"/>
          <w:sz w:val="22"/>
          <w:szCs w:val="22"/>
        </w:rPr>
      </w:pP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la Ley de Régimen para el Distrito Metropolitano de Quito, en su artículo 2 numeral 1, determina que 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2156 del Código Municipal para el Distrito Metropolitano de Quito, en adelante, “Código Municipal”, señala que las asignaciones de zonificación para habilitación del suelo y edificación son: </w:t>
      </w:r>
      <w:r w:rsidRPr="000E5C9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0E5C9A">
        <w:rPr>
          <w:rFonts w:ascii="Palatino Linotype" w:eastAsiaTheme="minorHAnsi" w:hAnsi="Palatino Linotype"/>
          <w:sz w:val="22"/>
          <w:szCs w:val="22"/>
          <w:lang w:val="es-EC" w:eastAsia="en-US"/>
        </w:rPr>
        <w:t>;</w:t>
      </w: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el artículo 2157 del Código Municipal establece: </w:t>
      </w:r>
      <w:r w:rsidRPr="000E5C9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856B0F" w:rsidRPr="000E5C9A" w:rsidRDefault="00856B0F" w:rsidP="00856B0F">
      <w:pPr>
        <w:autoSpaceDE w:val="0"/>
        <w:autoSpaceDN w:val="0"/>
        <w:adjustRightInd w:val="0"/>
        <w:ind w:left="709" w:hanging="709"/>
        <w:jc w:val="both"/>
        <w:rPr>
          <w:rFonts w:ascii="Palatino Linotype" w:eastAsiaTheme="minorHAnsi" w:hAnsi="Palatino Linotype"/>
          <w:sz w:val="22"/>
          <w:szCs w:val="22"/>
          <w:lang w:val="es-EC" w:eastAsia="en-US"/>
        </w:rPr>
      </w:pPr>
    </w:p>
    <w:p w:rsidR="00856B0F" w:rsidRPr="000E5C9A" w:rsidRDefault="00856B0F" w:rsidP="00856B0F">
      <w:pPr>
        <w:autoSpaceDE w:val="0"/>
        <w:autoSpaceDN w:val="0"/>
        <w:adjustRightInd w:val="0"/>
        <w:ind w:left="709" w:hanging="709"/>
        <w:jc w:val="both"/>
        <w:rPr>
          <w:rFonts w:ascii="Palatino Linotype" w:hAnsi="Palatino Linotype"/>
          <w:sz w:val="22"/>
          <w:szCs w:val="22"/>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el Código Municipal en su artículo 2162, numeral 1 y 5, determina que: </w:t>
      </w:r>
      <w:r w:rsidRPr="000E5C9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0E5C9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0E5C9A">
        <w:rPr>
          <w:rFonts w:ascii="Palatino Linotype" w:hAnsi="Palatino Linotype"/>
          <w:sz w:val="22"/>
          <w:szCs w:val="22"/>
        </w:rPr>
        <w:t xml:space="preserve">; </w:t>
      </w:r>
    </w:p>
    <w:p w:rsidR="00856B0F" w:rsidRPr="000E5C9A" w:rsidRDefault="00856B0F" w:rsidP="00856B0F">
      <w:pPr>
        <w:autoSpaceDE w:val="0"/>
        <w:autoSpaceDN w:val="0"/>
        <w:adjustRightInd w:val="0"/>
        <w:ind w:left="709" w:hanging="709"/>
        <w:jc w:val="both"/>
        <w:rPr>
          <w:rFonts w:ascii="Palatino Linotype" w:hAnsi="Palatino Linotype"/>
          <w:sz w:val="22"/>
          <w:szCs w:val="22"/>
        </w:rPr>
      </w:pPr>
    </w:p>
    <w:p w:rsidR="00856B0F" w:rsidRPr="000E5C9A" w:rsidRDefault="00856B0F" w:rsidP="00856B0F">
      <w:pPr>
        <w:autoSpaceDE w:val="0"/>
        <w:autoSpaceDN w:val="0"/>
        <w:adjustRightInd w:val="0"/>
        <w:ind w:left="709" w:hanging="709"/>
        <w:jc w:val="both"/>
        <w:rPr>
          <w:rFonts w:ascii="Palatino Linotype" w:eastAsiaTheme="minorHAnsi" w:hAnsi="Palatino Linotype"/>
          <w:i/>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el Código Municipal en su artículo 2164, sobre las dimensiones y áreas mínimas de lotes, establece:</w:t>
      </w:r>
      <w:r w:rsidRPr="000E5C9A">
        <w:rPr>
          <w:rFonts w:ascii="Palatino Linotype" w:hAnsi="Palatino Linotype" w:cs="Arial"/>
          <w:i/>
          <w:iCs/>
          <w:sz w:val="22"/>
          <w:szCs w:val="22"/>
        </w:rPr>
        <w:t xml:space="preserve"> </w:t>
      </w:r>
      <w:r w:rsidRPr="000E5C9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641C33" w:rsidRDefault="00641C33" w:rsidP="00641C33">
      <w:pPr>
        <w:autoSpaceDE w:val="0"/>
        <w:autoSpaceDN w:val="0"/>
        <w:adjustRightInd w:val="0"/>
        <w:ind w:left="709" w:hanging="709"/>
        <w:jc w:val="both"/>
        <w:rPr>
          <w:rFonts w:ascii="Palatino Linotype" w:eastAsiaTheme="minorHAnsi" w:hAnsi="Palatino Linotype"/>
          <w:i/>
          <w:sz w:val="22"/>
          <w:szCs w:val="22"/>
          <w:lang w:val="es-EC" w:eastAsia="en-US"/>
        </w:rPr>
      </w:pPr>
    </w:p>
    <w:p w:rsidR="00641C33" w:rsidRPr="008060E7" w:rsidRDefault="00641C33" w:rsidP="009C2103">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solicitud sin número y sin fecha presentada el 29 </w:t>
      </w:r>
      <w:r w:rsidRPr="002768B5">
        <w:rPr>
          <w:rFonts w:ascii="Palatino Linotype" w:eastAsiaTheme="minorHAnsi" w:hAnsi="Palatino Linotype"/>
          <w:sz w:val="22"/>
          <w:szCs w:val="22"/>
          <w:lang w:val="es-EC" w:eastAsia="en-US"/>
        </w:rPr>
        <w:t xml:space="preserve">de </w:t>
      </w:r>
      <w:r>
        <w:rPr>
          <w:rFonts w:ascii="Palatino Linotype" w:eastAsiaTheme="minorHAnsi" w:hAnsi="Palatino Linotype"/>
          <w:sz w:val="22"/>
          <w:szCs w:val="22"/>
          <w:lang w:val="es-EC" w:eastAsia="en-US"/>
        </w:rPr>
        <w:t xml:space="preserve">octubre </w:t>
      </w:r>
      <w:r w:rsidRPr="002768B5">
        <w:rPr>
          <w:rFonts w:ascii="Palatino Linotype" w:eastAsiaTheme="minorHAnsi" w:hAnsi="Palatino Linotype"/>
          <w:sz w:val="22"/>
          <w:szCs w:val="22"/>
          <w:lang w:val="es-EC" w:eastAsia="en-US"/>
        </w:rPr>
        <w:t xml:space="preserve">de </w:t>
      </w:r>
      <w:r>
        <w:rPr>
          <w:rFonts w:ascii="Palatino Linotype" w:eastAsiaTheme="minorHAnsi" w:hAnsi="Palatino Linotype"/>
          <w:sz w:val="22"/>
          <w:szCs w:val="22"/>
          <w:lang w:val="es-EC" w:eastAsia="en-US"/>
        </w:rPr>
        <w:t>2019 en la Secretaría General del Concejo, la señora Jennifer Paola Bayas Corrales</w:t>
      </w:r>
      <w:r w:rsidRPr="00304333">
        <w:rPr>
          <w:rFonts w:ascii="Palatino Linotype" w:eastAsiaTheme="minorHAnsi" w:hAnsi="Palatino Linotype"/>
          <w:sz w:val="22"/>
          <w:szCs w:val="22"/>
          <w:lang w:val="es-EC" w:eastAsia="en-US"/>
        </w:rPr>
        <w:t xml:space="preserve">, solicita </w:t>
      </w:r>
      <w:r w:rsidRPr="008060E7">
        <w:rPr>
          <w:rFonts w:ascii="Palatino Linotype" w:eastAsiaTheme="minorHAnsi" w:hAnsi="Palatino Linotype"/>
          <w:sz w:val="22"/>
          <w:szCs w:val="22"/>
          <w:lang w:val="es-EC" w:eastAsia="en-US"/>
        </w:rPr>
        <w:t>“</w:t>
      </w:r>
      <w:r w:rsidRPr="008060E7">
        <w:rPr>
          <w:rFonts w:ascii="Palatino Linotype" w:eastAsiaTheme="minorHAnsi" w:hAnsi="Palatino Linotype"/>
          <w:i/>
          <w:sz w:val="22"/>
          <w:szCs w:val="22"/>
          <w:lang w:val="es-EC" w:eastAsia="en-US"/>
        </w:rPr>
        <w:t xml:space="preserve">Con el objeto de dar cumplimiento a lo ordenado por la señora Jueza de la Unidad Judicial de Familia, Mujer, Niñez y Adolescencia de la Parroquia Mariscal Sucre del Distrito Metropolitano de Quito, Provincia de Pichincha, doctora </w:t>
      </w:r>
      <w:proofErr w:type="spellStart"/>
      <w:r w:rsidRPr="008060E7">
        <w:rPr>
          <w:rFonts w:ascii="Palatino Linotype" w:eastAsiaTheme="minorHAnsi" w:hAnsi="Palatino Linotype"/>
          <w:i/>
          <w:sz w:val="22"/>
          <w:szCs w:val="22"/>
          <w:lang w:val="es-EC" w:eastAsia="en-US"/>
        </w:rPr>
        <w:t>Henny</w:t>
      </w:r>
      <w:proofErr w:type="spellEnd"/>
      <w:r w:rsidRPr="008060E7">
        <w:rPr>
          <w:rFonts w:ascii="Palatino Linotype" w:eastAsiaTheme="minorHAnsi" w:hAnsi="Palatino Linotype"/>
          <w:i/>
          <w:sz w:val="22"/>
          <w:szCs w:val="22"/>
          <w:lang w:val="es-EC" w:eastAsia="en-US"/>
        </w:rPr>
        <w:t xml:space="preserve"> Ximena Barragán Pozo, dentro del juicio de partición, signado con el número 17203-2018-00452, que se sigue en contra del señor BRYAN JORGE CRUZ CORRALES en auto de 27 de septiembre de 2019, a las 10h34, sírvase </w:t>
      </w:r>
      <w:r w:rsidRPr="008060E7">
        <w:rPr>
          <w:rFonts w:ascii="Palatino Linotype" w:eastAsiaTheme="minorHAnsi" w:hAnsi="Palatino Linotype"/>
          <w:b/>
          <w:i/>
          <w:sz w:val="22"/>
          <w:szCs w:val="22"/>
          <w:lang w:val="es-EC" w:eastAsia="en-US"/>
        </w:rPr>
        <w:t>EMITIR EL INFORME FAVORABLE</w:t>
      </w:r>
      <w:r w:rsidRPr="008060E7">
        <w:rPr>
          <w:rFonts w:ascii="Palatino Linotype" w:eastAsiaTheme="minorHAnsi" w:hAnsi="Palatino Linotype"/>
          <w:i/>
          <w:sz w:val="22"/>
          <w:szCs w:val="22"/>
          <w:lang w:val="es-EC" w:eastAsia="en-US"/>
        </w:rPr>
        <w:t xml:space="preserve">, dispuesto en el artículo 473 del </w:t>
      </w:r>
      <w:r w:rsidRPr="008060E7">
        <w:rPr>
          <w:rFonts w:ascii="Palatino Linotype" w:eastAsiaTheme="minorHAnsi" w:hAnsi="Palatino Linotype"/>
          <w:i/>
          <w:sz w:val="22"/>
          <w:szCs w:val="22"/>
          <w:lang w:val="es-EC" w:eastAsia="en-US"/>
        </w:rPr>
        <w:lastRenderedPageBreak/>
        <w:t>COOTAD, del departamento número 52.B, segunda planta alta del Bloque 5, Zona B, con clave catastral 1150806001005003002 y predio número 431095; y, el Estacionamiento 51-B, con clave catastral 1150806001011001051 predio número 431618, que forman parte del conjunto residencial La Maestranza, ubicado en las calles Isla Marchena número N43-51 y Manuel Gómez Polanco, de la parroquia Chaupicruz del Distrito Metropolitano de Quito, provincia de Pichincha, decl</w:t>
      </w:r>
      <w:r>
        <w:rPr>
          <w:rFonts w:ascii="Palatino Linotype" w:eastAsiaTheme="minorHAnsi" w:hAnsi="Palatino Linotype"/>
          <w:i/>
          <w:sz w:val="22"/>
          <w:szCs w:val="22"/>
          <w:lang w:val="es-EC" w:eastAsia="en-US"/>
        </w:rPr>
        <w:t xml:space="preserve">arados en propiedad horizontal”; </w:t>
      </w:r>
    </w:p>
    <w:p w:rsidR="00641C33" w:rsidRPr="004B36BA" w:rsidRDefault="00641C33" w:rsidP="00280747">
      <w:pPr>
        <w:autoSpaceDE w:val="0"/>
        <w:autoSpaceDN w:val="0"/>
        <w:adjustRightInd w:val="0"/>
        <w:jc w:val="both"/>
        <w:rPr>
          <w:rFonts w:ascii="Palatino Linotype" w:eastAsiaTheme="minorHAnsi" w:hAnsi="Palatino Linotype"/>
          <w:sz w:val="22"/>
          <w:szCs w:val="22"/>
          <w:lang w:val="es-EC" w:eastAsia="en-US"/>
        </w:rPr>
      </w:pPr>
    </w:p>
    <w:p w:rsidR="00641C33" w:rsidRDefault="00641C33" w:rsidP="00E37716">
      <w:pPr>
        <w:autoSpaceDE w:val="0"/>
        <w:autoSpaceDN w:val="0"/>
        <w:adjustRightInd w:val="0"/>
        <w:ind w:left="709" w:hanging="709"/>
        <w:jc w:val="both"/>
        <w:rPr>
          <w:rFonts w:ascii="Palatino Linotype" w:eastAsiaTheme="minorHAnsi" w:hAnsi="Palatino Linotype"/>
          <w:i/>
          <w:iCs/>
          <w:sz w:val="22"/>
          <w:szCs w:val="22"/>
          <w:lang w:val="es-EC" w:eastAsia="en-US"/>
        </w:rPr>
      </w:pPr>
      <w:r w:rsidRPr="00D357E5">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 xml:space="preserve">, </w:t>
      </w:r>
      <w:r w:rsidR="00E37716">
        <w:rPr>
          <w:rFonts w:ascii="Palatino Linotype" w:eastAsiaTheme="minorHAnsi" w:hAnsi="Palatino Linotype"/>
          <w:sz w:val="22"/>
          <w:szCs w:val="22"/>
          <w:lang w:val="es-EC" w:eastAsia="en-US"/>
        </w:rPr>
        <w:t xml:space="preserve">mediante </w:t>
      </w:r>
      <w:r w:rsidR="00E37716" w:rsidRPr="002768B5">
        <w:rPr>
          <w:rFonts w:ascii="Palatino Linotype" w:eastAsiaTheme="minorHAnsi" w:hAnsi="Palatino Linotype"/>
          <w:iCs/>
          <w:sz w:val="22"/>
          <w:szCs w:val="22"/>
          <w:lang w:val="es-EC" w:eastAsia="en-US"/>
        </w:rPr>
        <w:t xml:space="preserve">memorando Nro. </w:t>
      </w:r>
      <w:r w:rsidR="00E37716" w:rsidRPr="00D214F8">
        <w:rPr>
          <w:rFonts w:ascii="Palatino Linotype" w:eastAsiaTheme="minorHAnsi" w:hAnsi="Palatino Linotype"/>
          <w:iCs/>
          <w:sz w:val="22"/>
          <w:szCs w:val="22"/>
          <w:lang w:val="es-EC" w:eastAsia="en-US"/>
        </w:rPr>
        <w:t xml:space="preserve">GADDMQ-AZEE-DGT-2019-0298-M </w:t>
      </w:r>
      <w:r w:rsidR="00E37716" w:rsidRPr="002768B5">
        <w:rPr>
          <w:rFonts w:ascii="Palatino Linotype" w:eastAsiaTheme="minorHAnsi" w:hAnsi="Palatino Linotype"/>
          <w:iCs/>
          <w:sz w:val="22"/>
          <w:szCs w:val="22"/>
          <w:lang w:val="es-EC" w:eastAsia="en-US"/>
        </w:rPr>
        <w:t xml:space="preserve">de </w:t>
      </w:r>
      <w:r w:rsidR="00E37716">
        <w:rPr>
          <w:rFonts w:ascii="Palatino Linotype" w:eastAsiaTheme="minorHAnsi" w:hAnsi="Palatino Linotype"/>
          <w:iCs/>
          <w:sz w:val="22"/>
          <w:szCs w:val="22"/>
          <w:lang w:val="es-EC" w:eastAsia="en-US"/>
        </w:rPr>
        <w:t xml:space="preserve">26 </w:t>
      </w:r>
      <w:r w:rsidR="00E37716" w:rsidRPr="002768B5">
        <w:rPr>
          <w:rFonts w:ascii="Palatino Linotype" w:eastAsiaTheme="minorHAnsi" w:hAnsi="Palatino Linotype"/>
          <w:iCs/>
          <w:sz w:val="22"/>
          <w:szCs w:val="22"/>
          <w:lang w:val="es-EC" w:eastAsia="en-US"/>
        </w:rPr>
        <w:t xml:space="preserve">de </w:t>
      </w:r>
      <w:r w:rsidR="00E37716">
        <w:rPr>
          <w:rFonts w:ascii="Palatino Linotype" w:eastAsiaTheme="minorHAnsi" w:hAnsi="Palatino Linotype"/>
          <w:iCs/>
          <w:sz w:val="22"/>
          <w:szCs w:val="22"/>
          <w:lang w:val="es-EC" w:eastAsia="en-US"/>
        </w:rPr>
        <w:t xml:space="preserve">noviembre </w:t>
      </w:r>
      <w:r w:rsidR="00E37716" w:rsidRPr="002768B5">
        <w:rPr>
          <w:rFonts w:ascii="Palatino Linotype" w:eastAsiaTheme="minorHAnsi" w:hAnsi="Palatino Linotype"/>
          <w:iCs/>
          <w:sz w:val="22"/>
          <w:szCs w:val="22"/>
          <w:lang w:val="es-EC" w:eastAsia="en-US"/>
        </w:rPr>
        <w:t xml:space="preserve">de </w:t>
      </w:r>
      <w:r w:rsidR="00E37716">
        <w:rPr>
          <w:rFonts w:ascii="Palatino Linotype" w:eastAsiaTheme="minorHAnsi" w:hAnsi="Palatino Linotype"/>
          <w:iCs/>
          <w:sz w:val="22"/>
          <w:szCs w:val="22"/>
          <w:lang w:val="es-EC" w:eastAsia="en-US"/>
        </w:rPr>
        <w:t>2019</w:t>
      </w:r>
      <w:r w:rsidR="00E37716" w:rsidRPr="002768B5">
        <w:rPr>
          <w:rFonts w:ascii="Palatino Linotype" w:eastAsiaTheme="minorHAnsi" w:hAnsi="Palatino Linotype"/>
          <w:iCs/>
          <w:sz w:val="22"/>
          <w:szCs w:val="22"/>
          <w:lang w:val="es-EC" w:eastAsia="en-US"/>
        </w:rPr>
        <w:t xml:space="preserve">, el Arq. </w:t>
      </w:r>
      <w:r w:rsidR="00E37716">
        <w:rPr>
          <w:rFonts w:ascii="Palatino Linotype" w:eastAsiaTheme="minorHAnsi" w:hAnsi="Palatino Linotype"/>
          <w:iCs/>
          <w:sz w:val="22"/>
          <w:szCs w:val="22"/>
          <w:lang w:val="es-EC" w:eastAsia="en-US"/>
        </w:rPr>
        <w:t>Wladimir Rosero</w:t>
      </w:r>
      <w:r w:rsidR="00E37716" w:rsidRPr="002768B5">
        <w:rPr>
          <w:rFonts w:ascii="Palatino Linotype" w:eastAsiaTheme="minorHAnsi" w:hAnsi="Palatino Linotype"/>
          <w:iCs/>
          <w:sz w:val="22"/>
          <w:szCs w:val="22"/>
          <w:lang w:val="es-EC" w:eastAsia="en-US"/>
        </w:rPr>
        <w:t xml:space="preserve">, Director de Gestión </w:t>
      </w:r>
      <w:r w:rsidR="00E37716">
        <w:rPr>
          <w:rFonts w:ascii="Palatino Linotype" w:eastAsiaTheme="minorHAnsi" w:hAnsi="Palatino Linotype"/>
          <w:iCs/>
          <w:sz w:val="22"/>
          <w:szCs w:val="22"/>
          <w:lang w:val="es-EC" w:eastAsia="en-US"/>
        </w:rPr>
        <w:t xml:space="preserve">del Territorio </w:t>
      </w:r>
      <w:r w:rsidR="00E37716" w:rsidRPr="002768B5">
        <w:rPr>
          <w:rFonts w:ascii="Palatino Linotype" w:eastAsiaTheme="minorHAnsi" w:hAnsi="Palatino Linotype"/>
          <w:iCs/>
          <w:sz w:val="22"/>
          <w:szCs w:val="22"/>
          <w:lang w:val="es-EC" w:eastAsia="en-US"/>
        </w:rPr>
        <w:t xml:space="preserve">de la Administración Zonal </w:t>
      </w:r>
      <w:r w:rsidR="00E37716">
        <w:rPr>
          <w:rFonts w:ascii="Palatino Linotype" w:eastAsiaTheme="minorHAnsi" w:hAnsi="Palatino Linotype"/>
          <w:iCs/>
          <w:sz w:val="22"/>
          <w:szCs w:val="22"/>
          <w:lang w:val="es-EC" w:eastAsia="en-US"/>
        </w:rPr>
        <w:t>Eugenio Espejo</w:t>
      </w:r>
      <w:r w:rsidR="00E37716" w:rsidRPr="002768B5">
        <w:rPr>
          <w:rFonts w:ascii="Palatino Linotype" w:eastAsiaTheme="minorHAnsi" w:hAnsi="Palatino Linotype"/>
          <w:iCs/>
          <w:sz w:val="22"/>
          <w:szCs w:val="22"/>
          <w:lang w:val="es-EC" w:eastAsia="en-US"/>
        </w:rPr>
        <w:t xml:space="preserve">, </w:t>
      </w:r>
      <w:r w:rsidR="00E37716">
        <w:rPr>
          <w:rFonts w:ascii="Palatino Linotype" w:eastAsiaTheme="minorHAnsi" w:hAnsi="Palatino Linotype"/>
          <w:iCs/>
          <w:sz w:val="22"/>
          <w:szCs w:val="22"/>
          <w:lang w:val="es-EC" w:eastAsia="en-US"/>
        </w:rPr>
        <w:t xml:space="preserve">señala: </w:t>
      </w:r>
      <w:r w:rsidR="00E37716" w:rsidRPr="00251C7C">
        <w:rPr>
          <w:rFonts w:ascii="Palatino Linotype" w:eastAsiaTheme="minorHAnsi" w:hAnsi="Palatino Linotype"/>
          <w:i/>
          <w:iCs/>
          <w:sz w:val="22"/>
          <w:szCs w:val="22"/>
          <w:lang w:val="es-EC" w:eastAsia="en-US"/>
        </w:rPr>
        <w:t xml:space="preserve">“(…) </w:t>
      </w:r>
      <w:r w:rsidR="00E37716" w:rsidRPr="00251C7C">
        <w:rPr>
          <w:rFonts w:ascii="Palatino Linotype" w:eastAsiaTheme="minorHAnsi" w:hAnsi="Palatino Linotype"/>
          <w:i/>
          <w:sz w:val="22"/>
          <w:szCs w:val="22"/>
          <w:lang w:eastAsia="en-US"/>
        </w:rPr>
        <w:t xml:space="preserve">la Dirección de Gestión del Territorio emite </w:t>
      </w:r>
      <w:r w:rsidR="00E37716" w:rsidRPr="00251C7C">
        <w:rPr>
          <w:rFonts w:ascii="Palatino Linotype" w:eastAsiaTheme="minorHAnsi" w:hAnsi="Palatino Linotype"/>
          <w:b/>
          <w:bCs/>
          <w:i/>
          <w:sz w:val="22"/>
          <w:szCs w:val="22"/>
          <w:lang w:eastAsia="en-US"/>
        </w:rPr>
        <w:t xml:space="preserve">Informe Técnico Desfavorable </w:t>
      </w:r>
      <w:r w:rsidR="00E37716" w:rsidRPr="00251C7C">
        <w:rPr>
          <w:rFonts w:ascii="Palatino Linotype" w:eastAsiaTheme="minorHAnsi" w:hAnsi="Palatino Linotype"/>
          <w:i/>
          <w:sz w:val="22"/>
          <w:szCs w:val="22"/>
          <w:lang w:eastAsia="en-US"/>
        </w:rPr>
        <w:t>para la factibilidad de partición del predio N.° 431095 de propiedad del señor BAYAS GUERRERO JORGE FERNANDO, en razón de que forma parte de una Propiedad Horizontal y se encuentran debidamente individualizado, por lo tanto NO es Susceptible de Partición</w:t>
      </w:r>
      <w:r w:rsidR="00E37716">
        <w:rPr>
          <w:rFonts w:ascii="Palatino Linotype" w:eastAsiaTheme="minorHAnsi" w:hAnsi="Palatino Linotype"/>
          <w:i/>
          <w:iCs/>
          <w:sz w:val="22"/>
          <w:szCs w:val="22"/>
          <w:lang w:val="es-EC" w:eastAsia="en-US"/>
        </w:rPr>
        <w:t xml:space="preserve">”; </w:t>
      </w:r>
    </w:p>
    <w:p w:rsidR="00E37716" w:rsidRPr="001872FC" w:rsidRDefault="00E37716" w:rsidP="00E37716">
      <w:pPr>
        <w:autoSpaceDE w:val="0"/>
        <w:autoSpaceDN w:val="0"/>
        <w:adjustRightInd w:val="0"/>
        <w:ind w:left="709" w:hanging="709"/>
        <w:jc w:val="both"/>
        <w:rPr>
          <w:rFonts w:ascii="Palatino Linotype" w:eastAsiaTheme="minorHAnsi" w:hAnsi="Palatino Linotype"/>
          <w:i/>
          <w:iCs/>
          <w:sz w:val="22"/>
          <w:szCs w:val="22"/>
          <w:lang w:val="es-EC" w:eastAsia="en-US"/>
        </w:rPr>
      </w:pPr>
    </w:p>
    <w:p w:rsidR="00641C33" w:rsidRDefault="00641C33" w:rsidP="008953D6">
      <w:pPr>
        <w:autoSpaceDE w:val="0"/>
        <w:autoSpaceDN w:val="0"/>
        <w:adjustRightInd w:val="0"/>
        <w:ind w:left="709" w:hanging="709"/>
        <w:jc w:val="both"/>
        <w:rPr>
          <w:rFonts w:ascii="Palatino Linotype" w:eastAsiaTheme="minorHAnsi" w:hAnsi="Palatino Linotype"/>
          <w:i/>
          <w:sz w:val="22"/>
          <w:szCs w:val="22"/>
          <w:lang w:eastAsia="en-US"/>
        </w:rPr>
      </w:pPr>
      <w:r w:rsidRPr="00D357E5">
        <w:rPr>
          <w:rFonts w:ascii="Palatino Linotype" w:eastAsiaTheme="minorHAnsi" w:hAnsi="Palatino Linotype"/>
          <w:sz w:val="22"/>
          <w:szCs w:val="22"/>
          <w:lang w:val="es-EC" w:eastAsia="en-US"/>
        </w:rPr>
        <w:t>Que</w:t>
      </w:r>
      <w:r w:rsidRPr="00927C1F">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m</w:t>
      </w:r>
      <w:r w:rsidRPr="00CA30F1">
        <w:rPr>
          <w:rFonts w:ascii="Palatino Linotype" w:eastAsiaTheme="minorHAnsi" w:hAnsi="Palatino Linotype"/>
          <w:sz w:val="22"/>
          <w:szCs w:val="22"/>
          <w:lang w:val="es-EC" w:eastAsia="en-US"/>
        </w:rPr>
        <w:t xml:space="preserve">ediante </w:t>
      </w:r>
      <w:r w:rsidR="00E55E3E">
        <w:rPr>
          <w:rFonts w:ascii="Palatino Linotype" w:eastAsiaTheme="minorHAnsi" w:hAnsi="Palatino Linotype"/>
          <w:iCs/>
          <w:sz w:val="22"/>
          <w:szCs w:val="22"/>
          <w:lang w:val="es-EC" w:eastAsia="en-US"/>
        </w:rPr>
        <w:t xml:space="preserve">memorando </w:t>
      </w:r>
      <w:r w:rsidR="00E55E3E" w:rsidRPr="002768B5">
        <w:rPr>
          <w:rFonts w:ascii="Palatino Linotype" w:eastAsiaTheme="minorHAnsi" w:hAnsi="Palatino Linotype"/>
          <w:iCs/>
          <w:sz w:val="22"/>
          <w:szCs w:val="22"/>
          <w:lang w:val="es-EC" w:eastAsia="en-US"/>
        </w:rPr>
        <w:t>Nro</w:t>
      </w:r>
      <w:r w:rsidR="00E55E3E">
        <w:rPr>
          <w:rFonts w:ascii="Palatino Linotype" w:eastAsiaTheme="minorHAnsi" w:hAnsi="Palatino Linotype"/>
          <w:iCs/>
          <w:sz w:val="22"/>
          <w:szCs w:val="22"/>
          <w:lang w:val="es-EC" w:eastAsia="en-US"/>
        </w:rPr>
        <w:t xml:space="preserve">. </w:t>
      </w:r>
      <w:r w:rsidR="00E55E3E" w:rsidRPr="00F15045">
        <w:rPr>
          <w:rFonts w:ascii="Palatino Linotype" w:eastAsiaTheme="minorHAnsi" w:hAnsi="Palatino Linotype"/>
          <w:iCs/>
          <w:sz w:val="22"/>
          <w:szCs w:val="22"/>
          <w:lang w:val="es-EC" w:eastAsia="en-US"/>
        </w:rPr>
        <w:t xml:space="preserve">DJ-AZEE-2019-0371 </w:t>
      </w:r>
      <w:r w:rsidR="00E55E3E">
        <w:rPr>
          <w:rFonts w:ascii="Palatino Linotype" w:eastAsiaTheme="minorHAnsi" w:hAnsi="Palatino Linotype"/>
          <w:iCs/>
          <w:sz w:val="22"/>
          <w:szCs w:val="22"/>
          <w:lang w:val="es-EC" w:eastAsia="en-US"/>
        </w:rPr>
        <w:t xml:space="preserve">de 03 </w:t>
      </w:r>
      <w:r w:rsidR="00E55E3E" w:rsidRPr="002768B5">
        <w:rPr>
          <w:rFonts w:ascii="Palatino Linotype" w:eastAsiaTheme="minorHAnsi" w:hAnsi="Palatino Linotype"/>
          <w:iCs/>
          <w:sz w:val="22"/>
          <w:szCs w:val="22"/>
          <w:lang w:val="es-EC" w:eastAsia="en-US"/>
        </w:rPr>
        <w:t xml:space="preserve"> de </w:t>
      </w:r>
      <w:r w:rsidR="00E55E3E">
        <w:rPr>
          <w:rFonts w:ascii="Palatino Linotype" w:eastAsiaTheme="minorHAnsi" w:hAnsi="Palatino Linotype"/>
          <w:iCs/>
          <w:sz w:val="22"/>
          <w:szCs w:val="22"/>
          <w:lang w:val="es-EC" w:eastAsia="en-US"/>
        </w:rPr>
        <w:t xml:space="preserve">diciembre </w:t>
      </w:r>
      <w:r w:rsidR="00E55E3E" w:rsidRPr="002768B5">
        <w:rPr>
          <w:rFonts w:ascii="Palatino Linotype" w:eastAsiaTheme="minorHAnsi" w:hAnsi="Palatino Linotype"/>
          <w:iCs/>
          <w:sz w:val="22"/>
          <w:szCs w:val="22"/>
          <w:lang w:val="es-EC" w:eastAsia="en-US"/>
        </w:rPr>
        <w:t xml:space="preserve">de </w:t>
      </w:r>
      <w:r w:rsidR="00E55E3E">
        <w:rPr>
          <w:rFonts w:ascii="Palatino Linotype" w:eastAsiaTheme="minorHAnsi" w:hAnsi="Palatino Linotype"/>
          <w:iCs/>
          <w:sz w:val="22"/>
          <w:szCs w:val="22"/>
          <w:lang w:val="es-EC" w:eastAsia="en-US"/>
        </w:rPr>
        <w:t>2019</w:t>
      </w:r>
      <w:r w:rsidR="00E55E3E" w:rsidRPr="002768B5">
        <w:rPr>
          <w:rFonts w:ascii="Palatino Linotype" w:eastAsiaTheme="minorHAnsi" w:hAnsi="Palatino Linotype"/>
          <w:iCs/>
          <w:sz w:val="22"/>
          <w:szCs w:val="22"/>
          <w:lang w:val="es-EC" w:eastAsia="en-US"/>
        </w:rPr>
        <w:t xml:space="preserve">, el Abg. </w:t>
      </w:r>
      <w:r w:rsidR="00E55E3E">
        <w:rPr>
          <w:rFonts w:ascii="Palatino Linotype" w:eastAsiaTheme="minorHAnsi" w:hAnsi="Palatino Linotype"/>
          <w:iCs/>
          <w:sz w:val="22"/>
          <w:szCs w:val="22"/>
          <w:lang w:val="es-EC" w:eastAsia="en-US"/>
        </w:rPr>
        <w:t>Pablo Játiva Moya</w:t>
      </w:r>
      <w:r w:rsidR="00E55E3E" w:rsidRPr="002768B5">
        <w:rPr>
          <w:rFonts w:ascii="Palatino Linotype" w:eastAsiaTheme="minorHAnsi" w:hAnsi="Palatino Linotype"/>
          <w:iCs/>
          <w:sz w:val="22"/>
          <w:szCs w:val="22"/>
          <w:lang w:val="es-EC" w:eastAsia="en-US"/>
        </w:rPr>
        <w:t xml:space="preserve">, Director </w:t>
      </w:r>
      <w:r w:rsidR="00E55E3E">
        <w:rPr>
          <w:rFonts w:ascii="Palatino Linotype" w:eastAsiaTheme="minorHAnsi" w:hAnsi="Palatino Linotype"/>
          <w:iCs/>
          <w:sz w:val="22"/>
          <w:szCs w:val="22"/>
          <w:lang w:val="es-EC" w:eastAsia="en-US"/>
        </w:rPr>
        <w:t xml:space="preserve">Jurídico </w:t>
      </w:r>
      <w:r w:rsidR="00E55E3E" w:rsidRPr="002768B5">
        <w:rPr>
          <w:rFonts w:ascii="Palatino Linotype" w:eastAsiaTheme="minorHAnsi" w:hAnsi="Palatino Linotype"/>
          <w:iCs/>
          <w:sz w:val="22"/>
          <w:szCs w:val="22"/>
          <w:lang w:val="es-EC" w:eastAsia="en-US"/>
        </w:rPr>
        <w:t xml:space="preserve">de la Administración Zonal </w:t>
      </w:r>
      <w:r w:rsidR="00E55E3E">
        <w:rPr>
          <w:rFonts w:ascii="Palatino Linotype" w:eastAsiaTheme="minorHAnsi" w:hAnsi="Palatino Linotype"/>
          <w:iCs/>
          <w:sz w:val="22"/>
          <w:szCs w:val="22"/>
          <w:lang w:val="es-EC" w:eastAsia="en-US"/>
        </w:rPr>
        <w:t>Eugenio Espejo</w:t>
      </w:r>
      <w:r w:rsidR="008953D6">
        <w:rPr>
          <w:rFonts w:ascii="Palatino Linotype" w:eastAsiaTheme="minorHAnsi" w:hAnsi="Palatino Linotype"/>
          <w:iCs/>
          <w:sz w:val="22"/>
          <w:szCs w:val="22"/>
          <w:lang w:val="es-EC" w:eastAsia="en-US"/>
        </w:rPr>
        <w:t xml:space="preserve">, señala: </w:t>
      </w:r>
      <w:r w:rsidR="00E55E3E" w:rsidRPr="00F15045">
        <w:rPr>
          <w:rFonts w:ascii="Palatino Linotype" w:eastAsiaTheme="minorHAnsi" w:hAnsi="Palatino Linotype"/>
          <w:i/>
          <w:sz w:val="22"/>
          <w:szCs w:val="22"/>
          <w:lang w:eastAsia="en-US"/>
        </w:rPr>
        <w:t>“(…)</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Por estas consideraciones y, las observaciones técnicas emitidas en memorandos No.</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GDDMQ-AZEE-DGT-2019-0298-M de 26 de noviembre del 2019, de la</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 xml:space="preserve"> Dirección de</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Gestión del Territorio— AZEE, esta Dirección Jurídica determina que</w:t>
      </w:r>
      <w:r w:rsidR="00E55E3E">
        <w:rPr>
          <w:rFonts w:ascii="Palatino Linotype" w:eastAsiaTheme="minorHAnsi" w:hAnsi="Palatino Linotype"/>
          <w:i/>
          <w:sz w:val="22"/>
          <w:szCs w:val="22"/>
          <w:lang w:eastAsia="en-US"/>
        </w:rPr>
        <w:t xml:space="preserve"> </w:t>
      </w:r>
      <w:r w:rsidR="00E55E3E" w:rsidRPr="00E55E3E">
        <w:rPr>
          <w:rFonts w:ascii="Palatino Linotype" w:eastAsiaTheme="minorHAnsi" w:hAnsi="Palatino Linotype"/>
          <w:i/>
          <w:sz w:val="22"/>
          <w:szCs w:val="22"/>
          <w:lang w:eastAsia="en-US"/>
        </w:rPr>
        <w:t>los</w:t>
      </w:r>
      <w:r w:rsidR="00E55E3E" w:rsidRPr="00F15045">
        <w:rPr>
          <w:rFonts w:ascii="Palatino Linotype" w:eastAsiaTheme="minorHAnsi" w:hAnsi="Palatino Linotype"/>
          <w:i/>
          <w:sz w:val="22"/>
          <w:szCs w:val="22"/>
          <w:lang w:eastAsia="en-US"/>
        </w:rPr>
        <w:t xml:space="preserve"> predios, no</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son susceptible de fraccionamiento, toda vez que son parte ya de una declaratoria de</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propiedad horizontal.</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Por lo expuesto esta asesoría legal emite Informe Legal No Favorable para la partición</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de los predios números 431095 y 431618.</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Por considerarse que la información que requiere la peticionaria es personal de</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conformidad con el numeral 19 del artículo 66 de la Constitución de la República del</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Ecuador en concordancia con el artículo 6 de la Ley del Sistema Nacional de Registro de</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Datos Públicos, es criterio de esta asesoría que para proporcionar la respuesta a este</w:t>
      </w:r>
      <w:r w:rsidR="00E55E3E">
        <w:rPr>
          <w:rFonts w:ascii="Palatino Linotype" w:eastAsiaTheme="minorHAnsi" w:hAnsi="Palatino Linotype"/>
          <w:i/>
          <w:sz w:val="22"/>
          <w:szCs w:val="22"/>
          <w:lang w:eastAsia="en-US"/>
        </w:rPr>
        <w:t xml:space="preserve"> </w:t>
      </w:r>
      <w:r w:rsidR="00E55E3E" w:rsidRPr="00F15045">
        <w:rPr>
          <w:rFonts w:ascii="Palatino Linotype" w:eastAsiaTheme="minorHAnsi" w:hAnsi="Palatino Linotype"/>
          <w:i/>
          <w:sz w:val="22"/>
          <w:szCs w:val="22"/>
          <w:lang w:eastAsia="en-US"/>
        </w:rPr>
        <w:t>pedido, debe exigirse a la misma presente poder o autorización del propietario del</w:t>
      </w:r>
      <w:r w:rsidR="00E55E3E">
        <w:rPr>
          <w:rFonts w:ascii="Palatino Linotype" w:eastAsiaTheme="minorHAnsi" w:hAnsi="Palatino Linotype"/>
          <w:i/>
          <w:sz w:val="22"/>
          <w:szCs w:val="22"/>
          <w:lang w:eastAsia="en-US"/>
        </w:rPr>
        <w:t xml:space="preserve"> predio”;</w:t>
      </w:r>
    </w:p>
    <w:p w:rsidR="00E55E3E" w:rsidRPr="00927C1F" w:rsidRDefault="00E55E3E" w:rsidP="00E55E3E">
      <w:pPr>
        <w:autoSpaceDE w:val="0"/>
        <w:autoSpaceDN w:val="0"/>
        <w:adjustRightInd w:val="0"/>
        <w:jc w:val="both"/>
        <w:rPr>
          <w:rFonts w:ascii="Palatino Linotype" w:hAnsi="Palatino Linotype"/>
          <w:sz w:val="22"/>
          <w:szCs w:val="22"/>
          <w:lang w:val="es-EC"/>
        </w:rPr>
      </w:pPr>
    </w:p>
    <w:p w:rsidR="002B0A43" w:rsidRPr="0047120B" w:rsidRDefault="00641C33" w:rsidP="0047120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Pr>
          <w:rFonts w:ascii="Palatino Linotype" w:eastAsia="Palatino Linotype" w:hAnsi="Palatino Linotype" w:cs="Palatino Linotype"/>
          <w:sz w:val="22"/>
          <w:szCs w:val="22"/>
        </w:rPr>
        <w:t xml:space="preserve">mediante </w:t>
      </w:r>
      <w:r w:rsidR="002B0A43" w:rsidRPr="002768B5">
        <w:rPr>
          <w:rFonts w:ascii="Palatino Linotype" w:eastAsiaTheme="minorHAnsi" w:hAnsi="Palatino Linotype"/>
          <w:iCs/>
          <w:sz w:val="22"/>
          <w:szCs w:val="22"/>
          <w:lang w:val="es-EC" w:eastAsia="en-US"/>
        </w:rPr>
        <w:t xml:space="preserve">oficio Nro. </w:t>
      </w:r>
      <w:r w:rsidR="002B0A43" w:rsidRPr="003A4ACA">
        <w:rPr>
          <w:rFonts w:ascii="Palatino Linotype" w:eastAsiaTheme="minorHAnsi" w:hAnsi="Palatino Linotype"/>
          <w:iCs/>
          <w:sz w:val="22"/>
          <w:szCs w:val="22"/>
          <w:lang w:val="es-EC" w:eastAsia="en-US"/>
        </w:rPr>
        <w:t>GADDMQ-PM-SAUOS-2020-0268-O</w:t>
      </w:r>
      <w:r w:rsidR="002B0A43">
        <w:rPr>
          <w:rFonts w:ascii="Palatino Linotype" w:eastAsiaTheme="minorHAnsi" w:hAnsi="Palatino Linotype"/>
          <w:iCs/>
          <w:sz w:val="22"/>
          <w:szCs w:val="22"/>
          <w:lang w:val="es-EC" w:eastAsia="en-US"/>
        </w:rPr>
        <w:t xml:space="preserve"> </w:t>
      </w:r>
      <w:r w:rsidR="002B0A43" w:rsidRPr="002768B5">
        <w:rPr>
          <w:rFonts w:ascii="Palatino Linotype" w:eastAsiaTheme="minorHAnsi" w:hAnsi="Palatino Linotype"/>
          <w:iCs/>
          <w:sz w:val="22"/>
          <w:szCs w:val="22"/>
          <w:lang w:val="es-EC" w:eastAsia="en-US"/>
        </w:rPr>
        <w:t xml:space="preserve">de </w:t>
      </w:r>
      <w:r w:rsidR="002B0A43">
        <w:rPr>
          <w:rFonts w:ascii="Palatino Linotype" w:eastAsiaTheme="minorHAnsi" w:hAnsi="Palatino Linotype"/>
          <w:iCs/>
          <w:sz w:val="22"/>
          <w:szCs w:val="22"/>
          <w:lang w:val="es-EC" w:eastAsia="en-US"/>
        </w:rPr>
        <w:t xml:space="preserve">16 </w:t>
      </w:r>
      <w:r w:rsidR="002B0A43" w:rsidRPr="002768B5">
        <w:rPr>
          <w:rFonts w:ascii="Palatino Linotype" w:eastAsiaTheme="minorHAnsi" w:hAnsi="Palatino Linotype"/>
          <w:iCs/>
          <w:sz w:val="22"/>
          <w:szCs w:val="22"/>
          <w:lang w:val="es-EC" w:eastAsia="en-US"/>
        </w:rPr>
        <w:t xml:space="preserve">de </w:t>
      </w:r>
      <w:r w:rsidR="002B0A43">
        <w:rPr>
          <w:rFonts w:ascii="Palatino Linotype" w:eastAsiaTheme="minorHAnsi" w:hAnsi="Palatino Linotype"/>
          <w:iCs/>
          <w:sz w:val="22"/>
          <w:szCs w:val="22"/>
          <w:lang w:val="es-EC" w:eastAsia="en-US"/>
        </w:rPr>
        <w:t xml:space="preserve">octubre </w:t>
      </w:r>
      <w:r w:rsidR="002B0A43" w:rsidRPr="002768B5">
        <w:rPr>
          <w:rFonts w:ascii="Palatino Linotype" w:eastAsiaTheme="minorHAnsi" w:hAnsi="Palatino Linotype"/>
          <w:iCs/>
          <w:sz w:val="22"/>
          <w:szCs w:val="22"/>
          <w:lang w:val="es-EC" w:eastAsia="en-US"/>
        </w:rPr>
        <w:t xml:space="preserve">de 2020, el Dr. Edison Yépez Vinueza, Subprocurador Metropolitano, emitió su criterio jurídico el mismo que en la parte pertinente señala:  </w:t>
      </w:r>
      <w:r w:rsidR="002B0A43" w:rsidRPr="002768B5">
        <w:rPr>
          <w:rFonts w:ascii="Palatino Linotype" w:eastAsiaTheme="minorHAnsi" w:hAnsi="Palatino Linotype"/>
          <w:i/>
          <w:iCs/>
          <w:sz w:val="22"/>
          <w:szCs w:val="22"/>
          <w:lang w:val="es-EC" w:eastAsia="en-US"/>
        </w:rPr>
        <w:t>(…) “</w:t>
      </w:r>
      <w:r w:rsidR="002B0A43" w:rsidRPr="002768B5">
        <w:rPr>
          <w:rFonts w:ascii="Palatino Linotype" w:eastAsiaTheme="minorHAnsi" w:hAnsi="Palatino Linotype"/>
          <w:b/>
          <w:i/>
          <w:sz w:val="22"/>
          <w:szCs w:val="22"/>
          <w:u w:val="single"/>
          <w:lang w:val="es-EC" w:eastAsia="en-US"/>
        </w:rPr>
        <w:t>Análisis y criterio jurídico</w:t>
      </w:r>
      <w:r w:rsidR="002B0A43">
        <w:rPr>
          <w:rFonts w:ascii="Palatino Linotype" w:eastAsiaTheme="minorHAnsi" w:hAnsi="Palatino Linotype"/>
          <w:b/>
          <w:i/>
          <w:sz w:val="22"/>
          <w:szCs w:val="22"/>
          <w:u w:val="single"/>
          <w:lang w:val="es-EC" w:eastAsia="en-US"/>
        </w:rPr>
        <w:t xml:space="preserve"> </w:t>
      </w:r>
      <w:r w:rsidR="002B0A43" w:rsidRPr="002B0A43">
        <w:rPr>
          <w:rFonts w:ascii="Palatino Linotype" w:eastAsiaTheme="minorHAnsi" w:hAnsi="Palatino Linotype"/>
          <w:i/>
          <w:sz w:val="22"/>
          <w:szCs w:val="22"/>
          <w:lang w:val="es-EC" w:eastAsia="en-US"/>
        </w:rPr>
        <w:t>(…</w:t>
      </w:r>
      <w:r w:rsidR="002B0A43">
        <w:rPr>
          <w:rFonts w:ascii="Palatino Linotype" w:eastAsiaTheme="minorHAnsi" w:hAnsi="Palatino Linotype"/>
          <w:i/>
          <w:sz w:val="22"/>
          <w:szCs w:val="22"/>
          <w:lang w:val="es-EC" w:eastAsia="en-US"/>
        </w:rPr>
        <w:t xml:space="preserve">) </w:t>
      </w:r>
      <w:r w:rsidR="002B0A43" w:rsidRPr="001A6FC8">
        <w:rPr>
          <w:rFonts w:ascii="Palatino Linotype" w:eastAsiaTheme="minorHAnsi" w:hAnsi="Palatino Linotype"/>
          <w:i/>
          <w:sz w:val="22"/>
          <w:szCs w:val="22"/>
          <w:lang w:eastAsia="en-US"/>
        </w:rPr>
        <w:t>De la revisión del expediente, se establece que el presente trámite se refiere a los predios No. 431095 y 431618, ubicados en las calles Isla Marchena número N43-51 y Manuel Gómez Polanco, conjunto residencial La Maestranza, departamento número 52.B, segunda planta alta del Bloque 5, Zona B, y estacionamiento 51-B. De acuerdo con los informes de la Administración Zonal Eugenio Espejo, y de los informes de regulación metropolitana, los inmuebles forman parte de un bien declarado bajo el régimen de propiedad horizontal y se encuentran individualizados con su respectiva alícuota.</w:t>
      </w:r>
      <w:r w:rsidR="00404983">
        <w:rPr>
          <w:rFonts w:ascii="Palatino Linotype" w:eastAsiaTheme="minorHAnsi" w:hAnsi="Palatino Linotype"/>
          <w:i/>
          <w:sz w:val="22"/>
          <w:szCs w:val="22"/>
          <w:lang w:eastAsia="en-US"/>
        </w:rPr>
        <w:t xml:space="preserve"> </w:t>
      </w:r>
      <w:r w:rsidR="002B0A43" w:rsidRPr="001A6FC8">
        <w:rPr>
          <w:rFonts w:ascii="Palatino Linotype" w:eastAsiaTheme="minorHAnsi" w:hAnsi="Palatino Linotype"/>
          <w:i/>
          <w:sz w:val="22"/>
          <w:szCs w:val="22"/>
          <w:lang w:eastAsia="en-US"/>
        </w:rPr>
        <w:t xml:space="preserve">En virtud de los informes técnico y legal de la Administración Zonal Eugenio Espejo; y, de la </w:t>
      </w:r>
      <w:r w:rsidR="002B0A43" w:rsidRPr="001A6FC8">
        <w:rPr>
          <w:rFonts w:ascii="Palatino Linotype" w:eastAsiaTheme="minorHAnsi" w:hAnsi="Palatino Linotype"/>
          <w:i/>
          <w:sz w:val="22"/>
          <w:szCs w:val="22"/>
          <w:lang w:eastAsia="en-US"/>
        </w:rPr>
        <w:lastRenderedPageBreak/>
        <w:t>normativa, anteriormente expuestos, Procuraduría Metropolitana emite criterio legal desfavorable, para que el Concejo Metropolitano de Quito autorice la partición de los predios No. 431095 y 431618 ubicados en las calles Isla Marchena número N43-51 y</w:t>
      </w:r>
      <w:r w:rsidR="00404983">
        <w:rPr>
          <w:rFonts w:ascii="Palatino Linotype" w:eastAsiaTheme="minorHAnsi" w:hAnsi="Palatino Linotype"/>
          <w:i/>
          <w:sz w:val="22"/>
          <w:szCs w:val="22"/>
          <w:lang w:eastAsia="en-US"/>
        </w:rPr>
        <w:t xml:space="preserve"> </w:t>
      </w:r>
      <w:r w:rsidR="002B0A43" w:rsidRPr="001A6FC8">
        <w:rPr>
          <w:rFonts w:ascii="Palatino Linotype" w:eastAsiaTheme="minorHAnsi" w:hAnsi="Palatino Linotype"/>
          <w:i/>
          <w:sz w:val="22"/>
          <w:szCs w:val="22"/>
          <w:lang w:eastAsia="en-US"/>
        </w:rPr>
        <w:t>Manuel Gómez Polanco, conjunto residencial La Maestranza, departamento número 52.B, segunda planta alta del Bloque 5, Zona B, y estacionamiento 51-B, por cuanto constituyen alícuotas de un bien declarado bajo el régimen de propiedad horizontal, y como tal, no son factibles de subdivisión. En estas condiciones no pueden cumplir con los requisitos y presupuestos materiales previstos en el régimen jurídico aplicable, en lo referente al lote y frente mínimos, necesarios para aprobar subdivisiones de bienes inmuebles en el Distrito Metropolitano de Quito.</w:t>
      </w:r>
      <w:r w:rsidR="00404983">
        <w:rPr>
          <w:rFonts w:ascii="Palatino Linotype" w:eastAsiaTheme="minorHAnsi" w:hAnsi="Palatino Linotype"/>
          <w:i/>
          <w:sz w:val="22"/>
          <w:szCs w:val="22"/>
          <w:lang w:eastAsia="en-US"/>
        </w:rPr>
        <w:t xml:space="preserve"> </w:t>
      </w:r>
      <w:r w:rsidR="002B0A43" w:rsidRPr="001A6FC8">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w:t>
      </w:r>
      <w:r w:rsidR="00404983">
        <w:rPr>
          <w:rFonts w:ascii="Palatino Linotype" w:eastAsiaTheme="minorHAnsi" w:hAnsi="Palatino Linotype"/>
          <w:i/>
          <w:sz w:val="22"/>
          <w:szCs w:val="22"/>
          <w:lang w:eastAsia="en-US"/>
        </w:rPr>
        <w:t xml:space="preserve"> </w:t>
      </w:r>
      <w:r w:rsidR="002B0A43" w:rsidRPr="001A6FC8">
        <w:rPr>
          <w:rFonts w:ascii="Palatino Linotype" w:eastAsiaTheme="minorHAnsi" w:hAnsi="Palatino Linotype"/>
          <w:i/>
          <w:sz w:val="22"/>
          <w:szCs w:val="22"/>
          <w:lang w:eastAsia="en-US"/>
        </w:rPr>
        <w:t>De este particular, el Concejo Metropolitano de Quito, comunicará a la señorita Jennifer</w:t>
      </w:r>
      <w:r w:rsidR="0047120B">
        <w:rPr>
          <w:rFonts w:ascii="Palatino Linotype" w:eastAsiaTheme="minorHAnsi" w:hAnsi="Palatino Linotype"/>
          <w:i/>
          <w:sz w:val="22"/>
          <w:szCs w:val="22"/>
          <w:lang w:eastAsia="en-US"/>
        </w:rPr>
        <w:t xml:space="preserve"> Paola Bayas Corrales”;</w:t>
      </w:r>
      <w:r w:rsidR="002B0A43" w:rsidRPr="001A6FC8">
        <w:rPr>
          <w:rFonts w:ascii="Palatino Linotype" w:eastAsiaTheme="minorHAnsi" w:hAnsi="Palatino Linotype"/>
          <w:i/>
          <w:sz w:val="22"/>
          <w:szCs w:val="22"/>
          <w:lang w:eastAsia="en-US"/>
        </w:rPr>
        <w:t xml:space="preserve"> </w:t>
      </w:r>
    </w:p>
    <w:p w:rsidR="00641C33" w:rsidRPr="00ED6C73" w:rsidRDefault="00641C33" w:rsidP="002B0A43">
      <w:pPr>
        <w:ind w:left="709" w:hanging="709"/>
        <w:jc w:val="both"/>
        <w:rPr>
          <w:rFonts w:ascii="Palatino Linotype" w:eastAsiaTheme="minorHAnsi" w:hAnsi="Palatino Linotype"/>
          <w:b/>
          <w:i/>
          <w:sz w:val="22"/>
          <w:szCs w:val="22"/>
          <w:u w:val="single"/>
          <w:lang w:val="es-EC" w:eastAsia="en-US"/>
        </w:rPr>
      </w:pPr>
      <w:r>
        <w:rPr>
          <w:rFonts w:ascii="Palatino Linotype" w:eastAsiaTheme="minorHAnsi" w:hAnsi="Palatino Linotype"/>
          <w:i/>
          <w:sz w:val="22"/>
          <w:szCs w:val="22"/>
          <w:lang w:eastAsia="en-US"/>
        </w:rPr>
        <w:t xml:space="preserve"> </w:t>
      </w:r>
    </w:p>
    <w:p w:rsidR="00641C33" w:rsidRPr="004B36BA" w:rsidRDefault="00641C33" w:rsidP="00641C3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la </w:t>
      </w:r>
      <w:r w:rsidRPr="004B36BA">
        <w:rPr>
          <w:rFonts w:ascii="Palatino Linotype" w:eastAsiaTheme="minorHAnsi" w:hAnsi="Palatino Linotype"/>
          <w:sz w:val="22"/>
          <w:szCs w:val="22"/>
          <w:lang w:val="es-EC" w:eastAsia="en-US"/>
        </w:rPr>
        <w:t>Comisión de Uso de Su</w:t>
      </w:r>
      <w:r>
        <w:rPr>
          <w:rFonts w:ascii="Palatino Linotype" w:eastAsiaTheme="minorHAnsi" w:hAnsi="Palatino Linotype"/>
          <w:sz w:val="22"/>
          <w:szCs w:val="22"/>
          <w:lang w:val="es-EC" w:eastAsia="en-US"/>
        </w:rPr>
        <w:t xml:space="preserve">elo en sesión extraordinaria No. 064, de 04 de noviembre de 2020 analizó los informes técnicos y legales, emitidos por la Administración Zonal Eugenio Espejo y el criterio de la Procuraduría Metropolitana y emitió dictamen desfavorable para que el Concejo Metropolitano autorice la partición </w:t>
      </w:r>
      <w:r w:rsidR="009B23AF">
        <w:rPr>
          <w:rFonts w:ascii="Palatino Linotype" w:eastAsiaTheme="minorHAnsi" w:hAnsi="Palatino Linotype"/>
          <w:sz w:val="22"/>
          <w:szCs w:val="22"/>
          <w:lang w:val="es-EC" w:eastAsia="en-US"/>
        </w:rPr>
        <w:t xml:space="preserve">extrajudicial </w:t>
      </w:r>
      <w:r w:rsidR="00B96B00" w:rsidRPr="002768B5">
        <w:rPr>
          <w:rFonts w:ascii="Palatino Linotype" w:eastAsiaTheme="minorHAnsi" w:hAnsi="Palatino Linotype"/>
          <w:sz w:val="22"/>
          <w:szCs w:val="22"/>
          <w:lang w:val="es-EC" w:eastAsia="en-US"/>
        </w:rPr>
        <w:t>de</w:t>
      </w:r>
      <w:r w:rsidR="00B96B00">
        <w:rPr>
          <w:rFonts w:ascii="Palatino Linotype" w:eastAsiaTheme="minorHAnsi" w:hAnsi="Palatino Linotype"/>
          <w:sz w:val="22"/>
          <w:szCs w:val="22"/>
          <w:lang w:val="es-EC" w:eastAsia="en-US"/>
        </w:rPr>
        <w:t xml:space="preserve"> </w:t>
      </w:r>
      <w:r w:rsidR="00B96B00" w:rsidRPr="002768B5">
        <w:rPr>
          <w:rFonts w:ascii="Palatino Linotype" w:eastAsiaTheme="minorHAnsi" w:hAnsi="Palatino Linotype"/>
          <w:sz w:val="22"/>
          <w:szCs w:val="22"/>
          <w:lang w:val="es-EC" w:eastAsia="en-US"/>
        </w:rPr>
        <w:t>l</w:t>
      </w:r>
      <w:r w:rsidR="00B96B00">
        <w:rPr>
          <w:rFonts w:ascii="Palatino Linotype" w:eastAsiaTheme="minorHAnsi" w:hAnsi="Palatino Linotype"/>
          <w:sz w:val="22"/>
          <w:szCs w:val="22"/>
          <w:lang w:val="es-EC" w:eastAsia="en-US"/>
        </w:rPr>
        <w:t>os</w:t>
      </w:r>
      <w:r w:rsidR="00B96B00" w:rsidRPr="002768B5">
        <w:rPr>
          <w:rFonts w:ascii="Palatino Linotype" w:eastAsiaTheme="minorHAnsi" w:hAnsi="Palatino Linotype"/>
          <w:sz w:val="22"/>
          <w:szCs w:val="22"/>
          <w:lang w:val="es-EC" w:eastAsia="en-US"/>
        </w:rPr>
        <w:t xml:space="preserve"> predio</w:t>
      </w:r>
      <w:r w:rsidR="00B96B00">
        <w:rPr>
          <w:rFonts w:ascii="Palatino Linotype" w:eastAsiaTheme="minorHAnsi" w:hAnsi="Palatino Linotype"/>
          <w:sz w:val="22"/>
          <w:szCs w:val="22"/>
          <w:lang w:val="es-EC" w:eastAsia="en-US"/>
        </w:rPr>
        <w:t>s</w:t>
      </w:r>
      <w:r w:rsidR="00B96B00" w:rsidRPr="002768B5">
        <w:rPr>
          <w:rFonts w:ascii="Palatino Linotype" w:eastAsiaTheme="minorHAnsi" w:hAnsi="Palatino Linotype"/>
          <w:sz w:val="22"/>
          <w:szCs w:val="22"/>
          <w:lang w:val="es-EC" w:eastAsia="en-US"/>
        </w:rPr>
        <w:t xml:space="preserve"> Nro</w:t>
      </w:r>
      <w:r w:rsidR="00B96B00">
        <w:rPr>
          <w:rFonts w:ascii="Palatino Linotype" w:eastAsiaTheme="minorHAnsi" w:hAnsi="Palatino Linotype"/>
          <w:sz w:val="22"/>
          <w:szCs w:val="22"/>
          <w:lang w:val="es-EC" w:eastAsia="en-US"/>
        </w:rPr>
        <w:t>s</w:t>
      </w:r>
      <w:r w:rsidR="00B96B00" w:rsidRPr="002768B5">
        <w:rPr>
          <w:rFonts w:ascii="Palatino Linotype" w:eastAsiaTheme="minorHAnsi" w:hAnsi="Palatino Linotype"/>
          <w:sz w:val="22"/>
          <w:szCs w:val="22"/>
          <w:lang w:val="es-EC" w:eastAsia="en-US"/>
        </w:rPr>
        <w:t xml:space="preserve">. </w:t>
      </w:r>
      <w:r w:rsidR="00B96B00" w:rsidRPr="004374E7">
        <w:rPr>
          <w:rFonts w:ascii="Palatino Linotype" w:eastAsiaTheme="minorHAnsi" w:hAnsi="Palatino Linotype"/>
          <w:sz w:val="22"/>
          <w:szCs w:val="22"/>
          <w:lang w:val="es-EC" w:eastAsia="en-US"/>
        </w:rPr>
        <w:t>431095 y 431618</w:t>
      </w:r>
      <w:r w:rsidR="00B96B00" w:rsidRPr="002768B5">
        <w:rPr>
          <w:rFonts w:ascii="Palatino Linotype" w:eastAsiaTheme="minorHAnsi" w:hAnsi="Palatino Linotype"/>
          <w:sz w:val="22"/>
          <w:szCs w:val="22"/>
          <w:lang w:val="es-EC" w:eastAsia="en-US"/>
        </w:rPr>
        <w:t>, clave</w:t>
      </w:r>
      <w:r w:rsidR="00B96B00">
        <w:rPr>
          <w:rFonts w:ascii="Palatino Linotype" w:eastAsiaTheme="minorHAnsi" w:hAnsi="Palatino Linotype"/>
          <w:sz w:val="22"/>
          <w:szCs w:val="22"/>
          <w:lang w:val="es-EC" w:eastAsia="en-US"/>
        </w:rPr>
        <w:t>s</w:t>
      </w:r>
      <w:r w:rsidR="00B96B00" w:rsidRPr="002768B5">
        <w:rPr>
          <w:rFonts w:ascii="Palatino Linotype" w:eastAsiaTheme="minorHAnsi" w:hAnsi="Palatino Linotype"/>
          <w:sz w:val="22"/>
          <w:szCs w:val="22"/>
          <w:lang w:val="es-EC" w:eastAsia="en-US"/>
        </w:rPr>
        <w:t xml:space="preserve"> catastral</w:t>
      </w:r>
      <w:r w:rsidR="00B96B00">
        <w:rPr>
          <w:rFonts w:ascii="Palatino Linotype" w:eastAsiaTheme="minorHAnsi" w:hAnsi="Palatino Linotype"/>
          <w:sz w:val="22"/>
          <w:szCs w:val="22"/>
          <w:lang w:val="es-EC" w:eastAsia="en-US"/>
        </w:rPr>
        <w:t>es</w:t>
      </w:r>
      <w:r w:rsidR="00B96B00" w:rsidRPr="002768B5">
        <w:rPr>
          <w:rFonts w:ascii="Palatino Linotype" w:eastAsiaTheme="minorHAnsi" w:hAnsi="Palatino Linotype"/>
          <w:sz w:val="22"/>
          <w:szCs w:val="22"/>
          <w:lang w:val="es-EC" w:eastAsia="en-US"/>
        </w:rPr>
        <w:t xml:space="preserve"> Nro</w:t>
      </w:r>
      <w:r w:rsidR="00B96B00">
        <w:rPr>
          <w:rFonts w:ascii="Palatino Linotype" w:eastAsiaTheme="minorHAnsi" w:hAnsi="Palatino Linotype"/>
          <w:sz w:val="22"/>
          <w:szCs w:val="22"/>
          <w:lang w:val="es-EC" w:eastAsia="en-US"/>
        </w:rPr>
        <w:t>s</w:t>
      </w:r>
      <w:r w:rsidR="00B96B00" w:rsidRPr="002768B5">
        <w:rPr>
          <w:rFonts w:ascii="Palatino Linotype" w:eastAsiaTheme="minorHAnsi" w:hAnsi="Palatino Linotype"/>
          <w:sz w:val="22"/>
          <w:szCs w:val="22"/>
          <w:lang w:val="es-EC" w:eastAsia="en-US"/>
        </w:rPr>
        <w:t>.</w:t>
      </w:r>
      <w:r w:rsidR="00B96B00">
        <w:rPr>
          <w:rFonts w:ascii="Palatino Linotype" w:eastAsiaTheme="minorHAnsi" w:hAnsi="Palatino Linotype"/>
          <w:sz w:val="22"/>
          <w:szCs w:val="22"/>
          <w:lang w:val="es-EC" w:eastAsia="en-US"/>
        </w:rPr>
        <w:t xml:space="preserve"> </w:t>
      </w:r>
      <w:r w:rsidR="00B96B00" w:rsidRPr="004374E7">
        <w:rPr>
          <w:rFonts w:ascii="Palatino Linotype" w:eastAsiaTheme="minorHAnsi" w:hAnsi="Palatino Linotype"/>
          <w:sz w:val="22"/>
          <w:szCs w:val="22"/>
          <w:lang w:val="es-EC" w:eastAsia="en-US"/>
        </w:rPr>
        <w:t>11508 06 001 005 003 002 y 11508 06 001 011 001 051</w:t>
      </w:r>
      <w:r w:rsidR="00B96B00">
        <w:rPr>
          <w:rFonts w:ascii="Palatino Linotype" w:eastAsiaTheme="minorHAnsi" w:hAnsi="Palatino Linotype"/>
          <w:sz w:val="22"/>
          <w:szCs w:val="22"/>
          <w:lang w:val="es-EC" w:eastAsia="en-US"/>
        </w:rPr>
        <w:t>,</w:t>
      </w:r>
      <w:r w:rsidR="00B96B00" w:rsidRPr="002768B5">
        <w:rPr>
          <w:rFonts w:ascii="Palatino Linotype" w:eastAsiaTheme="minorHAnsi" w:hAnsi="Palatino Linotype"/>
          <w:sz w:val="22"/>
          <w:szCs w:val="22"/>
          <w:lang w:val="es-EC" w:eastAsia="en-US"/>
        </w:rPr>
        <w:t xml:space="preserve"> </w:t>
      </w:r>
      <w:r w:rsidR="00B96B00">
        <w:rPr>
          <w:rFonts w:ascii="Palatino Linotype" w:eastAsiaTheme="minorHAnsi" w:hAnsi="Palatino Linotype"/>
          <w:sz w:val="22"/>
          <w:szCs w:val="22"/>
          <w:lang w:val="es-EC" w:eastAsia="en-US"/>
        </w:rPr>
        <w:t>respectivamente</w:t>
      </w:r>
      <w:r w:rsidR="00B96B00" w:rsidRPr="002768B5">
        <w:rPr>
          <w:rFonts w:ascii="Palatino Linotype" w:eastAsiaTheme="minorHAnsi" w:hAnsi="Palatino Linotype"/>
          <w:sz w:val="22"/>
          <w:szCs w:val="22"/>
          <w:lang w:val="es-EC" w:eastAsia="en-US"/>
        </w:rPr>
        <w:t>, ubicado</w:t>
      </w:r>
      <w:r w:rsidR="00B96B00">
        <w:rPr>
          <w:rFonts w:ascii="Palatino Linotype" w:eastAsiaTheme="minorHAnsi" w:hAnsi="Palatino Linotype"/>
          <w:sz w:val="22"/>
          <w:szCs w:val="22"/>
          <w:lang w:val="es-EC" w:eastAsia="en-US"/>
        </w:rPr>
        <w:t>s</w:t>
      </w:r>
      <w:r w:rsidR="00B96B00" w:rsidRPr="002768B5">
        <w:rPr>
          <w:rFonts w:ascii="Palatino Linotype" w:eastAsiaTheme="minorHAnsi" w:hAnsi="Palatino Linotype"/>
          <w:sz w:val="22"/>
          <w:szCs w:val="22"/>
          <w:lang w:val="es-EC" w:eastAsia="en-US"/>
        </w:rPr>
        <w:t xml:space="preserve"> en la parroquia </w:t>
      </w:r>
      <w:r w:rsidR="00B96B00">
        <w:rPr>
          <w:rFonts w:ascii="Palatino Linotype" w:eastAsiaTheme="minorHAnsi" w:hAnsi="Palatino Linotype"/>
          <w:sz w:val="22"/>
          <w:szCs w:val="22"/>
          <w:lang w:val="es-EC" w:eastAsia="en-US"/>
        </w:rPr>
        <w:t>Jipijapa de este cantón</w:t>
      </w:r>
      <w:r w:rsidRPr="004B36BA">
        <w:rPr>
          <w:rFonts w:ascii="Palatino Linotype" w:eastAsiaTheme="minorHAnsi" w:hAnsi="Palatino Linotype"/>
          <w:sz w:val="22"/>
          <w:szCs w:val="22"/>
          <w:lang w:val="es-EC" w:eastAsia="en-US"/>
        </w:rPr>
        <w:t xml:space="preserve">; </w:t>
      </w:r>
    </w:p>
    <w:p w:rsidR="00641C33" w:rsidRPr="004B36BA" w:rsidRDefault="00641C33" w:rsidP="00641C33">
      <w:pPr>
        <w:autoSpaceDE w:val="0"/>
        <w:autoSpaceDN w:val="0"/>
        <w:adjustRightInd w:val="0"/>
        <w:ind w:left="709" w:hanging="709"/>
        <w:jc w:val="both"/>
        <w:rPr>
          <w:rFonts w:ascii="Palatino Linotype" w:eastAsiaTheme="minorHAnsi" w:hAnsi="Palatino Linotype"/>
          <w:sz w:val="22"/>
          <w:szCs w:val="22"/>
          <w:lang w:val="es-EC" w:eastAsia="en-US"/>
        </w:rPr>
      </w:pPr>
    </w:p>
    <w:p w:rsidR="00641C33" w:rsidRDefault="00641C33" w:rsidP="00641C3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Concejo Metropolitano de Quito, en sesión </w:t>
      </w:r>
      <w:r>
        <w:rPr>
          <w:rFonts w:ascii="Palatino Linotype" w:eastAsiaTheme="minorHAnsi" w:hAnsi="Palatino Linotype"/>
          <w:sz w:val="22"/>
          <w:szCs w:val="22"/>
          <w:lang w:val="es-EC" w:eastAsia="en-US"/>
        </w:rPr>
        <w:t xml:space="preserve">pública ordinaria realizada </w:t>
      </w:r>
      <w:proofErr w:type="gramStart"/>
      <w:r>
        <w:rPr>
          <w:rFonts w:ascii="Palatino Linotype" w:eastAsiaTheme="minorHAnsi" w:hAnsi="Palatino Linotype"/>
          <w:sz w:val="22"/>
          <w:szCs w:val="22"/>
          <w:lang w:val="es-EC" w:eastAsia="en-US"/>
        </w:rPr>
        <w:t>el …</w:t>
      </w:r>
      <w:proofErr w:type="gramEnd"/>
      <w:r w:rsidRPr="004B36BA">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xml:space="preserve"> </w:t>
      </w:r>
      <w:proofErr w:type="gramStart"/>
      <w:r w:rsidRPr="004B36BA">
        <w:rPr>
          <w:rFonts w:ascii="Palatino Linotype" w:eastAsiaTheme="minorHAnsi" w:hAnsi="Palatino Linotype"/>
          <w:sz w:val="22"/>
          <w:szCs w:val="22"/>
          <w:lang w:val="es-EC" w:eastAsia="en-US"/>
        </w:rPr>
        <w:t>de</w:t>
      </w:r>
      <w:proofErr w:type="gramEnd"/>
      <w:r w:rsidRPr="004B36BA">
        <w:rPr>
          <w:rFonts w:ascii="Palatino Linotype" w:eastAsiaTheme="minorHAnsi" w:hAnsi="Palatino Linotype"/>
          <w:sz w:val="22"/>
          <w:szCs w:val="22"/>
          <w:lang w:val="es-EC" w:eastAsia="en-US"/>
        </w:rPr>
        <w:t xml:space="preserve"> 20</w:t>
      </w:r>
      <w:r>
        <w:rPr>
          <w:rFonts w:ascii="Palatino Linotype" w:eastAsiaTheme="minorHAnsi" w:hAnsi="Palatino Linotype"/>
          <w:sz w:val="22"/>
          <w:szCs w:val="22"/>
          <w:lang w:val="es-EC" w:eastAsia="en-US"/>
        </w:rPr>
        <w:t>21</w:t>
      </w:r>
      <w:r w:rsidRPr="004B36BA">
        <w:rPr>
          <w:rFonts w:ascii="Palatino Linotype" w:eastAsiaTheme="minorHAnsi" w:hAnsi="Palatino Linotype"/>
          <w:sz w:val="22"/>
          <w:szCs w:val="22"/>
          <w:lang w:val="es-EC" w:eastAsia="en-US"/>
        </w:rPr>
        <w:t>, analizó el Informe No. IC-</w:t>
      </w:r>
      <w:r>
        <w:rPr>
          <w:rFonts w:ascii="Palatino Linotype" w:eastAsiaTheme="minorHAnsi" w:hAnsi="Palatino Linotype"/>
          <w:sz w:val="22"/>
          <w:szCs w:val="22"/>
          <w:lang w:val="es-EC" w:eastAsia="en-US"/>
        </w:rPr>
        <w:t>CUS-2020-</w:t>
      </w:r>
      <w:r w:rsidR="00C8548A">
        <w:rPr>
          <w:rFonts w:ascii="Palatino Linotype" w:eastAsiaTheme="minorHAnsi" w:hAnsi="Palatino Linotype"/>
          <w:sz w:val="22"/>
          <w:szCs w:val="22"/>
          <w:lang w:val="es-EC" w:eastAsia="en-US"/>
        </w:rPr>
        <w:t>060</w:t>
      </w:r>
      <w:r w:rsidRPr="004B36BA">
        <w:rPr>
          <w:rFonts w:ascii="Palatino Linotype" w:eastAsiaTheme="minorHAnsi" w:hAnsi="Palatino Linotype"/>
          <w:sz w:val="22"/>
          <w:szCs w:val="22"/>
          <w:lang w:val="es-EC" w:eastAsia="en-US"/>
        </w:rPr>
        <w:t xml:space="preserve">, emitido por la Comisión de Uso de Suelo; </w:t>
      </w:r>
    </w:p>
    <w:p w:rsidR="00641C33" w:rsidRPr="004B36BA" w:rsidRDefault="00641C33" w:rsidP="00641C33">
      <w:pPr>
        <w:autoSpaceDE w:val="0"/>
        <w:autoSpaceDN w:val="0"/>
        <w:adjustRightInd w:val="0"/>
        <w:jc w:val="both"/>
        <w:rPr>
          <w:rFonts w:ascii="Palatino Linotype" w:eastAsiaTheme="minorHAnsi" w:hAnsi="Palatino Linotype"/>
          <w:sz w:val="22"/>
          <w:szCs w:val="22"/>
          <w:lang w:val="es-EC" w:eastAsia="en-US"/>
        </w:rPr>
      </w:pPr>
    </w:p>
    <w:p w:rsidR="00641C33" w:rsidRPr="004B36BA" w:rsidRDefault="00641C33" w:rsidP="00641C33">
      <w:pPr>
        <w:autoSpaceDE w:val="0"/>
        <w:autoSpaceDN w:val="0"/>
        <w:adjustRightInd w:val="0"/>
        <w:jc w:val="both"/>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 xml:space="preserve">En ejercicio de sus atribuciones previstas en el artículo 240 </w:t>
      </w:r>
      <w:r>
        <w:rPr>
          <w:rFonts w:ascii="Palatino Linotype" w:eastAsiaTheme="minorHAnsi" w:hAnsi="Palatino Linotype"/>
          <w:b/>
          <w:bCs/>
          <w:sz w:val="22"/>
          <w:szCs w:val="22"/>
          <w:lang w:val="es-EC" w:eastAsia="en-US"/>
        </w:rPr>
        <w:t xml:space="preserve">y 266 </w:t>
      </w:r>
      <w:r w:rsidRPr="004B36BA">
        <w:rPr>
          <w:rFonts w:ascii="Palatino Linotype" w:eastAsiaTheme="minorHAnsi" w:hAnsi="Palatino Linotype"/>
          <w:b/>
          <w:bCs/>
          <w:sz w:val="22"/>
          <w:szCs w:val="22"/>
          <w:lang w:val="es-EC" w:eastAsia="en-US"/>
        </w:rPr>
        <w:t>de la Constitución de la República y artículos 87 letra a) y d); y, 323 del Código Orgánico de Organización Territorial, Autonomía y Descentralización;</w:t>
      </w:r>
    </w:p>
    <w:p w:rsidR="00641C33" w:rsidRPr="004B36BA" w:rsidRDefault="00641C33" w:rsidP="00641C33">
      <w:pPr>
        <w:autoSpaceDE w:val="0"/>
        <w:autoSpaceDN w:val="0"/>
        <w:adjustRightInd w:val="0"/>
        <w:jc w:val="center"/>
        <w:rPr>
          <w:rFonts w:ascii="Palatino Linotype" w:eastAsiaTheme="minorHAnsi" w:hAnsi="Palatino Linotype"/>
          <w:b/>
          <w:bCs/>
          <w:sz w:val="22"/>
          <w:szCs w:val="22"/>
          <w:lang w:val="es-EC" w:eastAsia="en-US"/>
        </w:rPr>
      </w:pPr>
      <w:bookmarkStart w:id="0" w:name="_GoBack"/>
      <w:bookmarkEnd w:id="0"/>
    </w:p>
    <w:p w:rsidR="00641C33" w:rsidRPr="004B36BA" w:rsidRDefault="00641C33" w:rsidP="00641C33">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RESUELVE</w:t>
      </w:r>
    </w:p>
    <w:p w:rsidR="00856B0F" w:rsidRDefault="00856B0F" w:rsidP="00F415B0">
      <w:pPr>
        <w:autoSpaceDE w:val="0"/>
        <w:autoSpaceDN w:val="0"/>
        <w:adjustRightInd w:val="0"/>
        <w:jc w:val="both"/>
        <w:rPr>
          <w:rFonts w:ascii="Palatino Linotype" w:eastAsiaTheme="minorHAnsi" w:hAnsi="Palatino Linotype"/>
          <w:sz w:val="22"/>
          <w:szCs w:val="22"/>
          <w:lang w:val="es-EC" w:eastAsia="en-US"/>
        </w:rPr>
      </w:pPr>
    </w:p>
    <w:p w:rsidR="00856B0F" w:rsidRDefault="00856B0F" w:rsidP="00856B0F">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Pr="002768B5">
        <w:rPr>
          <w:rFonts w:ascii="Palatino Linotype" w:eastAsiaTheme="minorHAnsi" w:hAnsi="Palatino Linotype"/>
          <w:sz w:val="22"/>
          <w:szCs w:val="22"/>
          <w:lang w:val="es-EC" w:eastAsia="en-US"/>
        </w:rPr>
        <w:t>de</w:t>
      </w:r>
      <w:r>
        <w:rPr>
          <w:rFonts w:ascii="Palatino Linotype" w:eastAsiaTheme="minorHAnsi" w:hAnsi="Palatino Linotype"/>
          <w:sz w:val="22"/>
          <w:szCs w:val="22"/>
          <w:lang w:val="es-EC" w:eastAsia="en-US"/>
        </w:rPr>
        <w:t xml:space="preserve"> </w:t>
      </w:r>
      <w:r w:rsidRPr="002768B5">
        <w:rPr>
          <w:rFonts w:ascii="Palatino Linotype" w:eastAsiaTheme="minorHAnsi" w:hAnsi="Palatino Linotype"/>
          <w:sz w:val="22"/>
          <w:szCs w:val="22"/>
          <w:lang w:val="es-EC" w:eastAsia="en-US"/>
        </w:rPr>
        <w:t>l</w:t>
      </w:r>
      <w:r>
        <w:rPr>
          <w:rFonts w:ascii="Palatino Linotype" w:eastAsiaTheme="minorHAnsi" w:hAnsi="Palatino Linotype"/>
          <w:sz w:val="22"/>
          <w:szCs w:val="22"/>
          <w:lang w:val="es-EC" w:eastAsia="en-US"/>
        </w:rPr>
        <w:t>os</w:t>
      </w:r>
      <w:r w:rsidRPr="002768B5">
        <w:rPr>
          <w:rFonts w:ascii="Palatino Linotype" w:eastAsiaTheme="minorHAnsi" w:hAnsi="Palatino Linotype"/>
          <w:sz w:val="22"/>
          <w:szCs w:val="22"/>
          <w:lang w:val="es-EC" w:eastAsia="en-US"/>
        </w:rPr>
        <w:t xml:space="preserve"> predio</w:t>
      </w:r>
      <w:r>
        <w:rPr>
          <w:rFonts w:ascii="Palatino Linotype" w:eastAsiaTheme="minorHAnsi" w:hAnsi="Palatino Linotype"/>
          <w:sz w:val="22"/>
          <w:szCs w:val="22"/>
          <w:lang w:val="es-EC" w:eastAsia="en-US"/>
        </w:rPr>
        <w:t>s</w:t>
      </w:r>
      <w:r w:rsidRPr="002768B5">
        <w:rPr>
          <w:rFonts w:ascii="Palatino Linotype" w:eastAsiaTheme="minorHAnsi" w:hAnsi="Palatino Linotype"/>
          <w:sz w:val="22"/>
          <w:szCs w:val="22"/>
          <w:lang w:val="es-EC" w:eastAsia="en-US"/>
        </w:rPr>
        <w:t xml:space="preserve"> Nro</w:t>
      </w:r>
      <w:r>
        <w:rPr>
          <w:rFonts w:ascii="Palatino Linotype" w:eastAsiaTheme="minorHAnsi" w:hAnsi="Palatino Linotype"/>
          <w:sz w:val="22"/>
          <w:szCs w:val="22"/>
          <w:lang w:val="es-EC" w:eastAsia="en-US"/>
        </w:rPr>
        <w:t>s</w:t>
      </w:r>
      <w:r w:rsidRPr="002768B5">
        <w:rPr>
          <w:rFonts w:ascii="Palatino Linotype" w:eastAsiaTheme="minorHAnsi" w:hAnsi="Palatino Linotype"/>
          <w:sz w:val="22"/>
          <w:szCs w:val="22"/>
          <w:lang w:val="es-EC" w:eastAsia="en-US"/>
        </w:rPr>
        <w:t xml:space="preserve">. </w:t>
      </w:r>
      <w:r w:rsidRPr="004374E7">
        <w:rPr>
          <w:rFonts w:ascii="Palatino Linotype" w:eastAsiaTheme="minorHAnsi" w:hAnsi="Palatino Linotype"/>
          <w:sz w:val="22"/>
          <w:szCs w:val="22"/>
          <w:lang w:val="es-EC" w:eastAsia="en-US"/>
        </w:rPr>
        <w:t>431095 y 431618</w:t>
      </w:r>
      <w:r w:rsidRPr="002768B5">
        <w:rPr>
          <w:rFonts w:ascii="Palatino Linotype" w:eastAsiaTheme="minorHAnsi" w:hAnsi="Palatino Linotype"/>
          <w:sz w:val="22"/>
          <w:szCs w:val="22"/>
          <w:lang w:val="es-EC" w:eastAsia="en-US"/>
        </w:rPr>
        <w:t>, clave</w:t>
      </w:r>
      <w:r>
        <w:rPr>
          <w:rFonts w:ascii="Palatino Linotype" w:eastAsiaTheme="minorHAnsi" w:hAnsi="Palatino Linotype"/>
          <w:sz w:val="22"/>
          <w:szCs w:val="22"/>
          <w:lang w:val="es-EC" w:eastAsia="en-US"/>
        </w:rPr>
        <w:t>s</w:t>
      </w:r>
      <w:r w:rsidRPr="002768B5">
        <w:rPr>
          <w:rFonts w:ascii="Palatino Linotype" w:eastAsiaTheme="minorHAnsi" w:hAnsi="Palatino Linotype"/>
          <w:sz w:val="22"/>
          <w:szCs w:val="22"/>
          <w:lang w:val="es-EC" w:eastAsia="en-US"/>
        </w:rPr>
        <w:t xml:space="preserve"> catastral</w:t>
      </w:r>
      <w:r>
        <w:rPr>
          <w:rFonts w:ascii="Palatino Linotype" w:eastAsiaTheme="minorHAnsi" w:hAnsi="Palatino Linotype"/>
          <w:sz w:val="22"/>
          <w:szCs w:val="22"/>
          <w:lang w:val="es-EC" w:eastAsia="en-US"/>
        </w:rPr>
        <w:t>es</w:t>
      </w:r>
      <w:r w:rsidRPr="002768B5">
        <w:rPr>
          <w:rFonts w:ascii="Palatino Linotype" w:eastAsiaTheme="minorHAnsi" w:hAnsi="Palatino Linotype"/>
          <w:sz w:val="22"/>
          <w:szCs w:val="22"/>
          <w:lang w:val="es-EC" w:eastAsia="en-US"/>
        </w:rPr>
        <w:t xml:space="preserve"> Nro</w:t>
      </w:r>
      <w:r>
        <w:rPr>
          <w:rFonts w:ascii="Palatino Linotype" w:eastAsiaTheme="minorHAnsi" w:hAnsi="Palatino Linotype"/>
          <w:sz w:val="22"/>
          <w:szCs w:val="22"/>
          <w:lang w:val="es-EC" w:eastAsia="en-US"/>
        </w:rPr>
        <w:t>s</w:t>
      </w:r>
      <w:r w:rsidRPr="002768B5">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 xml:space="preserve"> </w:t>
      </w:r>
      <w:r w:rsidRPr="004374E7">
        <w:rPr>
          <w:rFonts w:ascii="Palatino Linotype" w:eastAsiaTheme="minorHAnsi" w:hAnsi="Palatino Linotype"/>
          <w:sz w:val="22"/>
          <w:szCs w:val="22"/>
          <w:lang w:val="es-EC" w:eastAsia="en-US"/>
        </w:rPr>
        <w:t>11508 06 001 005 003 002 y 11508 06 001 011 001 051</w:t>
      </w:r>
      <w:r>
        <w:rPr>
          <w:rFonts w:ascii="Palatino Linotype" w:eastAsiaTheme="minorHAnsi" w:hAnsi="Palatino Linotype"/>
          <w:sz w:val="22"/>
          <w:szCs w:val="22"/>
          <w:lang w:val="es-EC" w:eastAsia="en-US"/>
        </w:rPr>
        <w:t>,</w:t>
      </w:r>
      <w:r w:rsidRPr="002768B5">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respectivamente</w:t>
      </w:r>
      <w:r w:rsidRPr="002768B5">
        <w:rPr>
          <w:rFonts w:ascii="Palatino Linotype" w:eastAsiaTheme="minorHAnsi" w:hAnsi="Palatino Linotype"/>
          <w:sz w:val="22"/>
          <w:szCs w:val="22"/>
          <w:lang w:val="es-EC" w:eastAsia="en-US"/>
        </w:rPr>
        <w:t>, ubicado</w:t>
      </w:r>
      <w:r>
        <w:rPr>
          <w:rFonts w:ascii="Palatino Linotype" w:eastAsiaTheme="minorHAnsi" w:hAnsi="Palatino Linotype"/>
          <w:sz w:val="22"/>
          <w:szCs w:val="22"/>
          <w:lang w:val="es-EC" w:eastAsia="en-US"/>
        </w:rPr>
        <w:t>s</w:t>
      </w:r>
      <w:r w:rsidRPr="002768B5">
        <w:rPr>
          <w:rFonts w:ascii="Palatino Linotype" w:eastAsiaTheme="minorHAnsi" w:hAnsi="Palatino Linotype"/>
          <w:sz w:val="22"/>
          <w:szCs w:val="22"/>
          <w:lang w:val="es-EC" w:eastAsia="en-US"/>
        </w:rPr>
        <w:t xml:space="preserve"> en la parroquia </w:t>
      </w:r>
      <w:r>
        <w:rPr>
          <w:rFonts w:ascii="Palatino Linotype" w:eastAsiaTheme="minorHAnsi" w:hAnsi="Palatino Linotype"/>
          <w:sz w:val="22"/>
          <w:szCs w:val="22"/>
          <w:lang w:val="es-EC" w:eastAsia="en-US"/>
        </w:rPr>
        <w:t>Jipijapa</w:t>
      </w:r>
      <w:r w:rsidRPr="00E83C98">
        <w:rPr>
          <w:rFonts w:ascii="Palatino Linotype" w:eastAsiaTheme="minorHAnsi" w:hAnsi="Palatino Linotype"/>
          <w:sz w:val="22"/>
          <w:szCs w:val="22"/>
          <w:lang w:val="es-EC" w:eastAsia="en-US"/>
        </w:rPr>
        <w:t xml:space="preserve"> de este cantón, de propiedad de</w:t>
      </w:r>
      <w:r>
        <w:rPr>
          <w:rFonts w:ascii="Palatino Linotype" w:eastAsiaTheme="minorHAnsi" w:hAnsi="Palatino Linotype"/>
          <w:sz w:val="22"/>
          <w:szCs w:val="22"/>
          <w:lang w:val="es-EC" w:eastAsia="en-US"/>
        </w:rPr>
        <w:t xml:space="preserve"> </w:t>
      </w:r>
      <w:r w:rsidRPr="00F415B0">
        <w:rPr>
          <w:rFonts w:ascii="Palatino Linotype" w:eastAsiaTheme="minorHAnsi" w:hAnsi="Palatino Linotype"/>
          <w:sz w:val="22"/>
          <w:szCs w:val="22"/>
          <w:lang w:val="es-EC" w:eastAsia="en-US"/>
        </w:rPr>
        <w:t>Jennifer Paola Bayas Corral</w:t>
      </w:r>
      <w:r>
        <w:rPr>
          <w:rFonts w:ascii="Palatino Linotype" w:eastAsiaTheme="minorHAnsi" w:hAnsi="Palatino Linotype"/>
          <w:sz w:val="22"/>
          <w:szCs w:val="22"/>
          <w:lang w:val="es-EC" w:eastAsia="en-US"/>
        </w:rPr>
        <w:t xml:space="preserve">, </w:t>
      </w:r>
      <w:r w:rsidRPr="00F415B0">
        <w:rPr>
          <w:rFonts w:ascii="Palatino Linotype" w:eastAsiaTheme="minorHAnsi" w:hAnsi="Palatino Linotype"/>
          <w:sz w:val="22"/>
          <w:szCs w:val="22"/>
          <w:lang w:val="es-EC" w:eastAsia="en-US"/>
        </w:rPr>
        <w:t xml:space="preserve">por cuanto constituyen alícuotas de un bien declarado bajo el régimen de propiedad horizontal, y como tal, no son factibles de subdivisión. En estas condiciones no pueden cumplir con los requisitos y presupuestos materiales previstos en el régimen </w:t>
      </w:r>
      <w:r w:rsidRPr="00F415B0">
        <w:rPr>
          <w:rFonts w:ascii="Palatino Linotype" w:eastAsiaTheme="minorHAnsi" w:hAnsi="Palatino Linotype"/>
          <w:sz w:val="22"/>
          <w:szCs w:val="22"/>
          <w:lang w:val="es-EC" w:eastAsia="en-US"/>
        </w:rPr>
        <w:lastRenderedPageBreak/>
        <w:t>jurídico aplicable, en lo referente al lote y frente mínimos, necesarios para aprobar subdivisiones de bienes inmuebles en el Distrito Metropolitano de Quito.</w:t>
      </w:r>
    </w:p>
    <w:p w:rsidR="00856B0F" w:rsidRPr="00F415B0" w:rsidRDefault="00856B0F" w:rsidP="00F415B0">
      <w:pPr>
        <w:autoSpaceDE w:val="0"/>
        <w:autoSpaceDN w:val="0"/>
        <w:adjustRightInd w:val="0"/>
        <w:jc w:val="both"/>
        <w:rPr>
          <w:rFonts w:ascii="Palatino Linotype" w:eastAsiaTheme="minorHAnsi" w:hAnsi="Palatino Linotype"/>
          <w:sz w:val="22"/>
          <w:szCs w:val="22"/>
          <w:lang w:val="es-EC" w:eastAsia="en-US"/>
        </w:rPr>
      </w:pPr>
    </w:p>
    <w:p w:rsidR="00856B0F" w:rsidRPr="00E83C98" w:rsidRDefault="00856B0F" w:rsidP="00856B0F">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856B0F" w:rsidRPr="00E83C98" w:rsidRDefault="00856B0F" w:rsidP="00856B0F">
      <w:pPr>
        <w:autoSpaceDE w:val="0"/>
        <w:autoSpaceDN w:val="0"/>
        <w:adjustRightInd w:val="0"/>
        <w:jc w:val="both"/>
        <w:rPr>
          <w:rFonts w:ascii="Palatino Linotype" w:eastAsiaTheme="minorHAnsi" w:hAnsi="Palatino Linotype"/>
          <w:sz w:val="22"/>
          <w:szCs w:val="22"/>
          <w:lang w:val="es-EC" w:eastAsia="en-US"/>
        </w:rPr>
      </w:pPr>
    </w:p>
    <w:p w:rsidR="00856B0F" w:rsidRPr="00E83C98" w:rsidRDefault="00856B0F" w:rsidP="00856B0F">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rsidR="00856B0F" w:rsidRPr="00E83C98" w:rsidRDefault="00856B0F" w:rsidP="00856B0F">
      <w:pPr>
        <w:autoSpaceDE w:val="0"/>
        <w:autoSpaceDN w:val="0"/>
        <w:adjustRightInd w:val="0"/>
        <w:jc w:val="both"/>
        <w:rPr>
          <w:rFonts w:ascii="Palatino Linotype" w:eastAsiaTheme="minorHAnsi" w:hAnsi="Palatino Linotype"/>
          <w:bCs/>
          <w:sz w:val="22"/>
          <w:szCs w:val="22"/>
          <w:lang w:val="es-EC" w:eastAsia="en-US"/>
        </w:rPr>
      </w:pPr>
    </w:p>
    <w:p w:rsidR="00856B0F" w:rsidRPr="00E83C98" w:rsidRDefault="00856B0F" w:rsidP="00856B0F">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856B0F" w:rsidRPr="00E83C98" w:rsidRDefault="00856B0F" w:rsidP="00856B0F">
      <w:pPr>
        <w:autoSpaceDE w:val="0"/>
        <w:autoSpaceDN w:val="0"/>
        <w:adjustRightInd w:val="0"/>
        <w:jc w:val="both"/>
        <w:rPr>
          <w:rFonts w:ascii="Palatino Linotype" w:eastAsiaTheme="minorHAnsi" w:hAnsi="Palatino Linotype"/>
          <w:sz w:val="22"/>
          <w:szCs w:val="22"/>
          <w:lang w:val="es-EC" w:eastAsia="en-US"/>
        </w:rPr>
      </w:pPr>
    </w:p>
    <w:p w:rsidR="00856B0F" w:rsidRPr="00E83C98" w:rsidRDefault="00856B0F" w:rsidP="00856B0F">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856B0F" w:rsidRPr="00E83C98" w:rsidRDefault="00856B0F" w:rsidP="00856B0F">
      <w:pPr>
        <w:jc w:val="both"/>
        <w:rPr>
          <w:rFonts w:ascii="Palatino Linotype" w:hAnsi="Palatino Linotype"/>
          <w:sz w:val="22"/>
          <w:szCs w:val="22"/>
        </w:rPr>
      </w:pPr>
    </w:p>
    <w:p w:rsidR="00856B0F" w:rsidRPr="00E83C98" w:rsidRDefault="00856B0F" w:rsidP="00856B0F">
      <w:pPr>
        <w:jc w:val="center"/>
        <w:rPr>
          <w:rFonts w:ascii="Palatino Linotype" w:hAnsi="Palatino Linotype"/>
          <w:b/>
          <w:sz w:val="22"/>
          <w:szCs w:val="22"/>
        </w:rPr>
      </w:pPr>
      <w:r w:rsidRPr="00E83C98">
        <w:rPr>
          <w:rFonts w:ascii="Palatino Linotype" w:hAnsi="Palatino Linotype"/>
          <w:b/>
          <w:sz w:val="22"/>
          <w:szCs w:val="22"/>
        </w:rPr>
        <w:t>EJECÚTESE:</w:t>
      </w:r>
    </w:p>
    <w:p w:rsidR="00856B0F" w:rsidRPr="00E83C98" w:rsidRDefault="00856B0F" w:rsidP="00856B0F">
      <w:pPr>
        <w:pStyle w:val="Sinespaciado"/>
        <w:jc w:val="center"/>
        <w:rPr>
          <w:rFonts w:ascii="Palatino Linotype" w:hAnsi="Palatino Linotype"/>
          <w:sz w:val="22"/>
          <w:szCs w:val="22"/>
        </w:rPr>
      </w:pPr>
    </w:p>
    <w:p w:rsidR="00856B0F" w:rsidRPr="00E83C98" w:rsidRDefault="00856B0F" w:rsidP="00856B0F">
      <w:pPr>
        <w:pStyle w:val="Sinespaciado"/>
        <w:jc w:val="center"/>
        <w:rPr>
          <w:rFonts w:ascii="Palatino Linotype" w:hAnsi="Palatino Linotype"/>
          <w:sz w:val="22"/>
          <w:szCs w:val="22"/>
        </w:rPr>
      </w:pPr>
    </w:p>
    <w:p w:rsidR="00856B0F" w:rsidRPr="00E83C98" w:rsidRDefault="00856B0F" w:rsidP="00856B0F">
      <w:pPr>
        <w:pStyle w:val="Sinespaciado"/>
        <w:jc w:val="center"/>
        <w:rPr>
          <w:rFonts w:ascii="Palatino Linotype" w:hAnsi="Palatino Linotype"/>
          <w:sz w:val="22"/>
          <w:szCs w:val="22"/>
        </w:rPr>
      </w:pPr>
    </w:p>
    <w:p w:rsidR="00856B0F" w:rsidRPr="00E83C98" w:rsidRDefault="00856B0F" w:rsidP="00856B0F">
      <w:pPr>
        <w:pStyle w:val="Sinespaciado"/>
        <w:jc w:val="center"/>
        <w:rPr>
          <w:rFonts w:ascii="Palatino Linotype" w:hAnsi="Palatino Linotype"/>
          <w:sz w:val="22"/>
          <w:szCs w:val="22"/>
        </w:rPr>
      </w:pPr>
      <w:r w:rsidRPr="00E83C98">
        <w:rPr>
          <w:rFonts w:ascii="Palatino Linotype" w:hAnsi="Palatino Linotype"/>
          <w:sz w:val="22"/>
          <w:szCs w:val="22"/>
        </w:rPr>
        <w:t xml:space="preserve">Dr. Jorge </w:t>
      </w:r>
      <w:proofErr w:type="spellStart"/>
      <w:r w:rsidRPr="00E83C98">
        <w:rPr>
          <w:rFonts w:ascii="Palatino Linotype" w:hAnsi="Palatino Linotype"/>
          <w:sz w:val="22"/>
          <w:szCs w:val="22"/>
        </w:rPr>
        <w:t>Yunda</w:t>
      </w:r>
      <w:proofErr w:type="spellEnd"/>
      <w:r w:rsidRPr="00E83C98">
        <w:rPr>
          <w:rFonts w:ascii="Palatino Linotype" w:hAnsi="Palatino Linotype"/>
          <w:sz w:val="22"/>
          <w:szCs w:val="22"/>
        </w:rPr>
        <w:t xml:space="preserve"> Machado</w:t>
      </w:r>
    </w:p>
    <w:p w:rsidR="00856B0F" w:rsidRPr="00E83C98" w:rsidRDefault="00856B0F" w:rsidP="00856B0F">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856B0F" w:rsidRPr="00E83C98" w:rsidRDefault="00856B0F" w:rsidP="00856B0F">
      <w:pPr>
        <w:jc w:val="both"/>
        <w:rPr>
          <w:rFonts w:ascii="Palatino Linotype" w:hAnsi="Palatino Linotype"/>
          <w:b/>
          <w:sz w:val="22"/>
          <w:szCs w:val="22"/>
        </w:rPr>
      </w:pPr>
    </w:p>
    <w:p w:rsidR="00856B0F" w:rsidRPr="00E83C98" w:rsidRDefault="00856B0F" w:rsidP="00856B0F">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Jorge </w:t>
      </w:r>
      <w:proofErr w:type="spellStart"/>
      <w:r w:rsidRPr="00E83C98">
        <w:rPr>
          <w:rFonts w:ascii="Palatino Linotype" w:hAnsi="Palatino Linotype"/>
          <w:sz w:val="22"/>
          <w:szCs w:val="22"/>
        </w:rPr>
        <w:t>Yunda</w:t>
      </w:r>
      <w:proofErr w:type="spellEnd"/>
      <w:r w:rsidRPr="00E83C98">
        <w:rPr>
          <w:rFonts w:ascii="Palatino Linotype" w:hAnsi="Palatino Linotype"/>
          <w:sz w:val="22"/>
          <w:szCs w:val="22"/>
        </w:rPr>
        <w:t xml:space="preserve"> Machado, Alcalde del Distrito Metropolitano de Quito, ….</w:t>
      </w:r>
    </w:p>
    <w:p w:rsidR="00856B0F" w:rsidRPr="00E83C98" w:rsidRDefault="00856B0F" w:rsidP="00856B0F">
      <w:pPr>
        <w:jc w:val="both"/>
        <w:rPr>
          <w:rFonts w:ascii="Palatino Linotype" w:hAnsi="Palatino Linotype"/>
          <w:b/>
          <w:sz w:val="22"/>
          <w:szCs w:val="22"/>
        </w:rPr>
      </w:pPr>
    </w:p>
    <w:p w:rsidR="00856B0F" w:rsidRPr="00E83C98" w:rsidRDefault="00856B0F" w:rsidP="00856B0F">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856B0F" w:rsidRPr="00E83C98" w:rsidRDefault="00856B0F" w:rsidP="00856B0F">
      <w:pPr>
        <w:rPr>
          <w:rFonts w:ascii="Palatino Linotype" w:hAnsi="Palatino Linotype"/>
          <w:sz w:val="22"/>
          <w:szCs w:val="22"/>
        </w:rPr>
      </w:pPr>
    </w:p>
    <w:p w:rsidR="00856B0F" w:rsidRPr="00E83C98" w:rsidRDefault="00856B0F" w:rsidP="00856B0F">
      <w:pPr>
        <w:jc w:val="both"/>
        <w:rPr>
          <w:rFonts w:ascii="Palatino Linotype" w:hAnsi="Palatino Linotype"/>
          <w:sz w:val="22"/>
          <w:szCs w:val="22"/>
        </w:rPr>
      </w:pPr>
    </w:p>
    <w:p w:rsidR="00856B0F" w:rsidRPr="00E83C98" w:rsidRDefault="00856B0F" w:rsidP="00856B0F">
      <w:pPr>
        <w:jc w:val="both"/>
        <w:rPr>
          <w:rFonts w:ascii="Palatino Linotype" w:hAnsi="Palatino Linotype"/>
          <w:sz w:val="22"/>
          <w:szCs w:val="22"/>
        </w:rPr>
      </w:pPr>
    </w:p>
    <w:p w:rsidR="00856B0F" w:rsidRPr="00E83C98" w:rsidRDefault="00856B0F" w:rsidP="00856B0F">
      <w:pPr>
        <w:jc w:val="both"/>
        <w:rPr>
          <w:rFonts w:ascii="Palatino Linotype" w:hAnsi="Palatino Linotype"/>
          <w:sz w:val="22"/>
          <w:szCs w:val="22"/>
        </w:rPr>
      </w:pPr>
    </w:p>
    <w:p w:rsidR="00856B0F" w:rsidRPr="00E83C98" w:rsidRDefault="00856B0F" w:rsidP="00856B0F">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Samuel Byun Olivo</w:t>
      </w:r>
    </w:p>
    <w:p w:rsidR="00856B0F" w:rsidRPr="00220827" w:rsidRDefault="00856B0F" w:rsidP="00856B0F">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CONCEJO METROPOLITANO DE QUITO (E)</w:t>
      </w:r>
    </w:p>
    <w:p w:rsidR="00856B0F" w:rsidRPr="00220827" w:rsidRDefault="00856B0F" w:rsidP="00856B0F">
      <w:pPr>
        <w:pStyle w:val="Sinespaciado"/>
        <w:rPr>
          <w:rFonts w:ascii="Palatino Linotype" w:hAnsi="Palatino Linotype"/>
          <w:sz w:val="22"/>
          <w:szCs w:val="22"/>
        </w:rPr>
      </w:pPr>
    </w:p>
    <w:p w:rsidR="00856B0F" w:rsidRDefault="00856B0F" w:rsidP="00856B0F"/>
    <w:p w:rsidR="0068040C" w:rsidRDefault="0068040C" w:rsidP="00856B0F">
      <w:pPr>
        <w:autoSpaceDE w:val="0"/>
        <w:autoSpaceDN w:val="0"/>
        <w:adjustRightInd w:val="0"/>
        <w:jc w:val="both"/>
      </w:pPr>
    </w:p>
    <w:sectPr w:rsidR="0068040C"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A7" w:rsidRDefault="003F67A7">
      <w:r>
        <w:separator/>
      </w:r>
    </w:p>
  </w:endnote>
  <w:endnote w:type="continuationSeparator" w:id="0">
    <w:p w:rsidR="003F67A7" w:rsidRDefault="003F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5D2467" w:rsidRPr="008479FB" w:rsidRDefault="00D9176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856B0F">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856B0F">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5D2467" w:rsidRPr="008479FB" w:rsidRDefault="003F67A7">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A7" w:rsidRDefault="003F67A7">
      <w:r>
        <w:separator/>
      </w:r>
    </w:p>
  </w:footnote>
  <w:footnote w:type="continuationSeparator" w:id="0">
    <w:p w:rsidR="003F67A7" w:rsidRDefault="003F6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7" w:rsidRDefault="003F67A7"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3F67A7"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3F67A7"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Pr="004B36BA" w:rsidRDefault="00D9176E" w:rsidP="00253163">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XXX-20</w:t>
    </w:r>
    <w:r>
      <w:rPr>
        <w:rFonts w:ascii="Palatino Linotype" w:eastAsiaTheme="minorHAnsi" w:hAnsi="Palatino Linotype"/>
        <w:b/>
        <w:bCs/>
        <w:sz w:val="22"/>
        <w:szCs w:val="22"/>
        <w:lang w:val="es-EC" w:eastAsia="en-US"/>
      </w:rPr>
      <w:t>20</w:t>
    </w:r>
  </w:p>
  <w:p w:rsidR="005D2467" w:rsidRDefault="003F67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33"/>
    <w:rsid w:val="00153A45"/>
    <w:rsid w:val="00280747"/>
    <w:rsid w:val="002B0A43"/>
    <w:rsid w:val="003F67A7"/>
    <w:rsid w:val="00404983"/>
    <w:rsid w:val="0047120B"/>
    <w:rsid w:val="00641C33"/>
    <w:rsid w:val="0068040C"/>
    <w:rsid w:val="00784B66"/>
    <w:rsid w:val="00856B0F"/>
    <w:rsid w:val="008953D6"/>
    <w:rsid w:val="008D325B"/>
    <w:rsid w:val="009B23AF"/>
    <w:rsid w:val="009C2103"/>
    <w:rsid w:val="00B22022"/>
    <w:rsid w:val="00B902B9"/>
    <w:rsid w:val="00B96B00"/>
    <w:rsid w:val="00C8548A"/>
    <w:rsid w:val="00D9176E"/>
    <w:rsid w:val="00E37716"/>
    <w:rsid w:val="00E55E3E"/>
    <w:rsid w:val="00F415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41C3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41C33"/>
    <w:rPr>
      <w:sz w:val="20"/>
      <w:szCs w:val="20"/>
      <w:lang w:val="es-EC"/>
    </w:rPr>
  </w:style>
  <w:style w:type="paragraph" w:styleId="Piedepgina">
    <w:name w:val="footer"/>
    <w:basedOn w:val="Normal"/>
    <w:link w:val="PiedepginaCar"/>
    <w:uiPriority w:val="99"/>
    <w:unhideWhenUsed/>
    <w:rsid w:val="00641C33"/>
    <w:pPr>
      <w:tabs>
        <w:tab w:val="center" w:pos="4252"/>
        <w:tab w:val="right" w:pos="8504"/>
      </w:tabs>
    </w:pPr>
  </w:style>
  <w:style w:type="character" w:customStyle="1" w:styleId="PiedepginaCar">
    <w:name w:val="Pie de página Car"/>
    <w:basedOn w:val="Fuentedeprrafopredeter"/>
    <w:link w:val="Piedepgina"/>
    <w:uiPriority w:val="99"/>
    <w:rsid w:val="00641C3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41C33"/>
    <w:pPr>
      <w:tabs>
        <w:tab w:val="center" w:pos="4419"/>
        <w:tab w:val="right" w:pos="8838"/>
      </w:tabs>
    </w:pPr>
  </w:style>
  <w:style w:type="character" w:customStyle="1" w:styleId="EncabezadoCar">
    <w:name w:val="Encabezado Car"/>
    <w:basedOn w:val="Fuentedeprrafopredeter"/>
    <w:link w:val="Encabezado"/>
    <w:uiPriority w:val="99"/>
    <w:rsid w:val="00641C33"/>
    <w:rPr>
      <w:rFonts w:ascii="Times New Roman" w:eastAsia="Times New Roman" w:hAnsi="Times New Roman" w:cs="Times New Roman"/>
      <w:sz w:val="24"/>
      <w:szCs w:val="24"/>
      <w:lang w:eastAsia="es-ES"/>
    </w:rPr>
  </w:style>
  <w:style w:type="paragraph" w:customStyle="1" w:styleId="Default">
    <w:name w:val="Default"/>
    <w:rsid w:val="00641C3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41C3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41C33"/>
    <w:rPr>
      <w:sz w:val="20"/>
      <w:szCs w:val="20"/>
      <w:lang w:val="es-EC"/>
    </w:rPr>
  </w:style>
  <w:style w:type="paragraph" w:styleId="Piedepgina">
    <w:name w:val="footer"/>
    <w:basedOn w:val="Normal"/>
    <w:link w:val="PiedepginaCar"/>
    <w:uiPriority w:val="99"/>
    <w:unhideWhenUsed/>
    <w:rsid w:val="00641C33"/>
    <w:pPr>
      <w:tabs>
        <w:tab w:val="center" w:pos="4252"/>
        <w:tab w:val="right" w:pos="8504"/>
      </w:tabs>
    </w:pPr>
  </w:style>
  <w:style w:type="character" w:customStyle="1" w:styleId="PiedepginaCar">
    <w:name w:val="Pie de página Car"/>
    <w:basedOn w:val="Fuentedeprrafopredeter"/>
    <w:link w:val="Piedepgina"/>
    <w:uiPriority w:val="99"/>
    <w:rsid w:val="00641C3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41C33"/>
    <w:pPr>
      <w:tabs>
        <w:tab w:val="center" w:pos="4419"/>
        <w:tab w:val="right" w:pos="8838"/>
      </w:tabs>
    </w:pPr>
  </w:style>
  <w:style w:type="character" w:customStyle="1" w:styleId="EncabezadoCar">
    <w:name w:val="Encabezado Car"/>
    <w:basedOn w:val="Fuentedeprrafopredeter"/>
    <w:link w:val="Encabezado"/>
    <w:uiPriority w:val="99"/>
    <w:rsid w:val="00641C33"/>
    <w:rPr>
      <w:rFonts w:ascii="Times New Roman" w:eastAsia="Times New Roman" w:hAnsi="Times New Roman" w:cs="Times New Roman"/>
      <w:sz w:val="24"/>
      <w:szCs w:val="24"/>
      <w:lang w:eastAsia="es-ES"/>
    </w:rPr>
  </w:style>
  <w:style w:type="paragraph" w:customStyle="1" w:styleId="Default">
    <w:name w:val="Default"/>
    <w:rsid w:val="00641C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1868</Words>
  <Characters>10276</Characters>
  <Application>Microsoft Office Word</Application>
  <DocSecurity>0</DocSecurity>
  <Lines>85</Lines>
  <Paragraphs>24</Paragraphs>
  <ScaleCrop>false</ScaleCrop>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39</cp:revision>
  <dcterms:created xsi:type="dcterms:W3CDTF">2021-09-02T15:05:00Z</dcterms:created>
  <dcterms:modified xsi:type="dcterms:W3CDTF">2021-09-16T15:39:00Z</dcterms:modified>
</cp:coreProperties>
</file>